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4F" w:rsidRPr="00CF53F2" w:rsidRDefault="00C8244F" w:rsidP="00C8244F">
      <w:pPr>
        <w:spacing w:after="0"/>
        <w:jc w:val="center"/>
        <w:textAlignment w:val="baseline"/>
        <w:outlineLvl w:val="0"/>
        <w:rPr>
          <w:rFonts w:ascii="Times New Roman" w:eastAsia="Times New Roman" w:hAnsi="Times New Roman" w:cs="Times New Roman"/>
          <w:b/>
          <w:color w:val="262626"/>
          <w:kern w:val="36"/>
          <w:sz w:val="28"/>
          <w:szCs w:val="28"/>
          <w:lang w:eastAsia="ru-RU"/>
        </w:rPr>
      </w:pPr>
      <w:r w:rsidRPr="00CF53F2">
        <w:rPr>
          <w:rFonts w:ascii="Times New Roman" w:eastAsia="Times New Roman" w:hAnsi="Times New Roman" w:cs="Times New Roman"/>
          <w:b/>
          <w:color w:val="262626"/>
          <w:kern w:val="36"/>
          <w:sz w:val="28"/>
          <w:szCs w:val="28"/>
          <w:lang w:eastAsia="ru-RU"/>
        </w:rPr>
        <w:t xml:space="preserve">Об ответственности за участие в несанкционированных </w:t>
      </w:r>
      <w:r w:rsidR="00CF53F2">
        <w:rPr>
          <w:rFonts w:ascii="Times New Roman" w:eastAsia="Times New Roman" w:hAnsi="Times New Roman" w:cs="Times New Roman"/>
          <w:b/>
          <w:color w:val="262626"/>
          <w:kern w:val="36"/>
          <w:sz w:val="28"/>
          <w:szCs w:val="28"/>
          <w:lang w:eastAsia="ru-RU"/>
        </w:rPr>
        <w:tab/>
      </w:r>
      <w:r w:rsidR="00CF53F2">
        <w:rPr>
          <w:rFonts w:ascii="Times New Roman" w:eastAsia="Times New Roman" w:hAnsi="Times New Roman" w:cs="Times New Roman"/>
          <w:b/>
          <w:color w:val="262626"/>
          <w:kern w:val="36"/>
          <w:sz w:val="28"/>
          <w:szCs w:val="28"/>
          <w:lang w:eastAsia="ru-RU"/>
        </w:rPr>
        <w:tab/>
      </w:r>
      <w:r w:rsidRPr="00CF53F2">
        <w:rPr>
          <w:rFonts w:ascii="Times New Roman" w:eastAsia="Times New Roman" w:hAnsi="Times New Roman" w:cs="Times New Roman"/>
          <w:b/>
          <w:color w:val="262626"/>
          <w:kern w:val="36"/>
          <w:sz w:val="28"/>
          <w:szCs w:val="28"/>
          <w:lang w:eastAsia="ru-RU"/>
        </w:rPr>
        <w:t>публичных мероприятиях</w:t>
      </w:r>
    </w:p>
    <w:p w:rsidR="00C8244F" w:rsidRPr="006605E5" w:rsidRDefault="00C8244F" w:rsidP="00C8244F">
      <w:pPr>
        <w:spacing w:after="0"/>
        <w:jc w:val="right"/>
        <w:textAlignment w:val="baseline"/>
        <w:rPr>
          <w:rFonts w:ascii="Times New Roman" w:eastAsia="Times New Roman" w:hAnsi="Times New Roman" w:cs="Times New Roman"/>
          <w:color w:val="262626"/>
          <w:sz w:val="24"/>
          <w:szCs w:val="24"/>
          <w:lang w:eastAsia="ru-RU"/>
        </w:rPr>
      </w:pPr>
      <w:r w:rsidRPr="006605E5">
        <w:rPr>
          <w:rFonts w:ascii="Times New Roman" w:eastAsia="Times New Roman" w:hAnsi="Times New Roman" w:cs="Times New Roman"/>
          <w:noProof/>
          <w:color w:val="262626"/>
          <w:sz w:val="24"/>
          <w:szCs w:val="24"/>
          <w:bdr w:val="none" w:sz="0" w:space="0" w:color="auto" w:frame="1"/>
          <w:lang w:eastAsia="ru-RU"/>
        </w:rPr>
        <w:drawing>
          <wp:inline distT="0" distB="0" distL="0" distR="0" wp14:anchorId="4D42A39F" wp14:editId="108BD864">
            <wp:extent cx="3105150" cy="2328863"/>
            <wp:effectExtent l="0" t="0" r="0" b="0"/>
            <wp:docPr id="1" name="Рисунок 1" descr="https://guspoliteh.ru/uploads/posts/2018-01/medium/1516975986_adb58c1a2e9e480fadefc66e341c07d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uspoliteh.ru/uploads/posts/2018-01/medium/1516975986_adb58c1a2e9e480fadefc66e341c07dc.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2328863"/>
                    </a:xfrm>
                    <a:prstGeom prst="rect">
                      <a:avLst/>
                    </a:prstGeom>
                    <a:ln>
                      <a:noFill/>
                    </a:ln>
                    <a:effectLst>
                      <a:softEdge rad="112500"/>
                    </a:effectLst>
                  </pic:spPr>
                </pic:pic>
              </a:graphicData>
            </a:graphic>
          </wp:inline>
        </w:drawing>
      </w:r>
    </w:p>
    <w:p w:rsidR="000B26EA" w:rsidRPr="006605E5" w:rsidRDefault="000B26EA" w:rsidP="000B26EA">
      <w:pPr>
        <w:spacing w:after="0"/>
        <w:textAlignment w:val="baseline"/>
        <w:rPr>
          <w:rFonts w:ascii="Times New Roman" w:eastAsia="Times New Roman" w:hAnsi="Times New Roman" w:cs="Times New Roman"/>
          <w:color w:val="262626"/>
          <w:sz w:val="24"/>
          <w:szCs w:val="24"/>
          <w:lang w:eastAsia="ru-RU"/>
        </w:rPr>
      </w:pPr>
    </w:p>
    <w:p w:rsidR="000B26EA" w:rsidRPr="006605E5" w:rsidRDefault="000B26EA" w:rsidP="000B26EA">
      <w:pPr>
        <w:pStyle w:val="a5"/>
        <w:shd w:val="clear" w:color="auto" w:fill="FFFFFF"/>
        <w:spacing w:before="0" w:beforeAutospacing="0" w:after="0" w:afterAutospacing="0"/>
        <w:ind w:firstLine="709"/>
        <w:jc w:val="both"/>
      </w:pPr>
      <w:r w:rsidRPr="006605E5">
        <w:t>Давайте разберёмся, что такое несанкционированный митинг.</w:t>
      </w:r>
    </w:p>
    <w:p w:rsidR="000B26EA" w:rsidRPr="00CF53F2" w:rsidRDefault="000B26EA" w:rsidP="000B26EA">
      <w:pPr>
        <w:spacing w:before="100" w:beforeAutospacing="1" w:after="100" w:afterAutospacing="1"/>
        <w:ind w:firstLine="708"/>
        <w:jc w:val="both"/>
        <w:rPr>
          <w:rFonts w:ascii="Times New Roman" w:eastAsia="Times New Roman" w:hAnsi="Times New Roman" w:cs="Times New Roman"/>
          <w:i/>
          <w:iCs/>
          <w:color w:val="1F497D" w:themeColor="text2"/>
          <w:sz w:val="24"/>
          <w:szCs w:val="24"/>
          <w:lang w:eastAsia="ru-RU"/>
        </w:rPr>
      </w:pPr>
      <w:r w:rsidRPr="00CF53F2">
        <w:rPr>
          <w:rFonts w:ascii="Times New Roman" w:eastAsia="Times New Roman" w:hAnsi="Times New Roman" w:cs="Times New Roman"/>
          <w:b/>
          <w:bCs/>
          <w:i/>
          <w:iCs/>
          <w:color w:val="1F497D" w:themeColor="text2"/>
          <w:sz w:val="24"/>
          <w:szCs w:val="24"/>
          <w:lang w:eastAsia="ru-RU"/>
        </w:rPr>
        <w:t>Несанкционированный митинг</w:t>
      </w:r>
      <w:r w:rsidRPr="00CF53F2">
        <w:rPr>
          <w:rFonts w:ascii="Times New Roman" w:eastAsia="Times New Roman" w:hAnsi="Times New Roman" w:cs="Times New Roman"/>
          <w:i/>
          <w:iCs/>
          <w:color w:val="1F497D" w:themeColor="text2"/>
          <w:sz w:val="24"/>
          <w:szCs w:val="24"/>
          <w:lang w:eastAsia="ru-RU"/>
        </w:rPr>
        <w:t xml:space="preserve"> отличается от санкционированного тем, что проводится без предварительного согласования с исполнительным органом власти. За проведение такого мероприятия и участие в нем предусмотрена различного рода ответственность. </w:t>
      </w:r>
    </w:p>
    <w:p w:rsidR="000B26EA" w:rsidRPr="006605E5" w:rsidRDefault="000B26EA" w:rsidP="000B26EA">
      <w:pPr>
        <w:pStyle w:val="a5"/>
        <w:shd w:val="clear" w:color="auto" w:fill="FFFFFF"/>
        <w:spacing w:before="0" w:beforeAutospacing="0" w:after="0" w:afterAutospacing="0" w:line="276" w:lineRule="auto"/>
        <w:ind w:firstLine="709"/>
        <w:jc w:val="both"/>
        <w:rPr>
          <w:shd w:val="clear" w:color="auto" w:fill="FFFFFF" w:themeFill="background1"/>
        </w:rPr>
      </w:pPr>
      <w:r w:rsidRPr="006605E5">
        <w:rPr>
          <w:shd w:val="clear" w:color="auto" w:fill="FFFFFF" w:themeFill="background1"/>
        </w:rPr>
        <w:t xml:space="preserve">Сложно сделать какие-либо выводы, что заставляет людей нарушать закон и участвовать в несанкционированных митингах, есть предположения на основании информации, распространенной в </w:t>
      </w:r>
      <w:proofErr w:type="spellStart"/>
      <w:r w:rsidRPr="006605E5">
        <w:rPr>
          <w:shd w:val="clear" w:color="auto" w:fill="FFFFFF" w:themeFill="background1"/>
        </w:rPr>
        <w:t>соцсетях</w:t>
      </w:r>
      <w:proofErr w:type="spellEnd"/>
      <w:r w:rsidRPr="006605E5">
        <w:rPr>
          <w:shd w:val="clear" w:color="auto" w:fill="FFFFFF" w:themeFill="background1"/>
        </w:rPr>
        <w:t>, что это:</w:t>
      </w:r>
    </w:p>
    <w:p w:rsidR="000B26EA" w:rsidRPr="006605E5" w:rsidRDefault="000B26EA" w:rsidP="000B26EA">
      <w:pPr>
        <w:pStyle w:val="a5"/>
        <w:numPr>
          <w:ilvl w:val="0"/>
          <w:numId w:val="1"/>
        </w:numPr>
        <w:shd w:val="clear" w:color="auto" w:fill="FFFFFF"/>
        <w:spacing w:before="0" w:beforeAutospacing="0" w:after="0" w:afterAutospacing="0" w:line="276" w:lineRule="auto"/>
        <w:ind w:left="567" w:firstLine="0"/>
        <w:jc w:val="both"/>
      </w:pPr>
      <w:r w:rsidRPr="006605E5">
        <w:rPr>
          <w:shd w:val="clear" w:color="auto" w:fill="FFFFFF" w:themeFill="background1"/>
        </w:rPr>
        <w:t>денежные награды за задержания представителями правоохранительных органов.</w:t>
      </w:r>
    </w:p>
    <w:p w:rsidR="000B26EA" w:rsidRPr="006605E5" w:rsidRDefault="000B26EA" w:rsidP="000B26EA">
      <w:pPr>
        <w:pStyle w:val="a5"/>
        <w:numPr>
          <w:ilvl w:val="0"/>
          <w:numId w:val="1"/>
        </w:numPr>
        <w:shd w:val="clear" w:color="auto" w:fill="FFFFFF"/>
        <w:spacing w:before="0" w:beforeAutospacing="0" w:after="0" w:afterAutospacing="0" w:line="276" w:lineRule="auto"/>
        <w:ind w:left="567" w:firstLine="0"/>
        <w:jc w:val="both"/>
      </w:pPr>
      <w:r w:rsidRPr="006605E5">
        <w:rPr>
          <w:shd w:val="clear" w:color="auto" w:fill="FFFFFF" w:themeFill="background1"/>
        </w:rPr>
        <w:t>Подростковый возраст всегда проявляет склонности к бунтарству и неповиновению, в том числе и против взрослых. Дети</w:t>
      </w:r>
      <w:r w:rsidRPr="006605E5">
        <w:t xml:space="preserve"> готовы на многие резкие поступки, которые не совершит даже взрослый. </w:t>
      </w:r>
    </w:p>
    <w:p w:rsidR="000B26EA" w:rsidRPr="006605E5" w:rsidRDefault="000B26EA" w:rsidP="000B26EA">
      <w:pPr>
        <w:pStyle w:val="a5"/>
        <w:shd w:val="clear" w:color="auto" w:fill="FFFFFF"/>
        <w:spacing w:before="0" w:beforeAutospacing="0" w:after="0" w:afterAutospacing="0" w:line="276" w:lineRule="auto"/>
        <w:ind w:left="567"/>
        <w:jc w:val="both"/>
      </w:pPr>
    </w:p>
    <w:p w:rsidR="000B26EA" w:rsidRPr="006605E5" w:rsidRDefault="000B26EA" w:rsidP="000B26EA">
      <w:pPr>
        <w:pStyle w:val="a5"/>
        <w:shd w:val="clear" w:color="auto" w:fill="FFFFFF"/>
        <w:spacing w:before="0" w:beforeAutospacing="0" w:after="0" w:afterAutospacing="0" w:line="276" w:lineRule="auto"/>
        <w:jc w:val="both"/>
        <w:rPr>
          <w:b/>
        </w:rPr>
      </w:pPr>
      <w:r w:rsidRPr="006605E5">
        <w:rPr>
          <w:noProof/>
        </w:rPr>
        <w:drawing>
          <wp:anchor distT="0" distB="0" distL="114300" distR="114300" simplePos="0" relativeHeight="251658240" behindDoc="1" locked="0" layoutInCell="1" allowOverlap="1" wp14:anchorId="5FF92EB2" wp14:editId="75814F9B">
            <wp:simplePos x="0" y="0"/>
            <wp:positionH relativeFrom="column">
              <wp:posOffset>-182245</wp:posOffset>
            </wp:positionH>
            <wp:positionV relativeFrom="paragraph">
              <wp:posOffset>-187325</wp:posOffset>
            </wp:positionV>
            <wp:extent cx="534670" cy="807720"/>
            <wp:effectExtent l="0" t="0" r="0" b="0"/>
            <wp:wrapTight wrapText="bothSides">
              <wp:wrapPolygon edited="0">
                <wp:start x="5387" y="0"/>
                <wp:lineTo x="0" y="3566"/>
                <wp:lineTo x="0" y="6113"/>
                <wp:lineTo x="3848" y="8660"/>
                <wp:lineTo x="6157" y="20887"/>
                <wp:lineTo x="13083" y="20887"/>
                <wp:lineTo x="13853" y="17321"/>
                <wp:lineTo x="13083" y="16811"/>
                <wp:lineTo x="20779" y="10698"/>
                <wp:lineTo x="20779" y="5094"/>
                <wp:lineTo x="18470" y="1528"/>
                <wp:lineTo x="15392" y="0"/>
                <wp:lineTo x="5387" y="0"/>
              </wp:wrapPolygon>
            </wp:wrapTight>
            <wp:docPr id="23" name="Рисунок 23"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807720"/>
                    </a:xfrm>
                    <a:prstGeom prst="rect">
                      <a:avLst/>
                    </a:prstGeom>
                    <a:noFill/>
                  </pic:spPr>
                </pic:pic>
              </a:graphicData>
            </a:graphic>
            <wp14:sizeRelH relativeFrom="page">
              <wp14:pctWidth>0</wp14:pctWidth>
            </wp14:sizeRelH>
            <wp14:sizeRelV relativeFrom="page">
              <wp14:pctHeight>0</wp14:pctHeight>
            </wp14:sizeRelV>
          </wp:anchor>
        </w:drawing>
      </w:r>
      <w:r w:rsidRPr="006605E5">
        <w:rPr>
          <w:b/>
        </w:rPr>
        <w:t>Но привлечение подростков в подобные мероприятия запрещено законодательством.</w:t>
      </w:r>
    </w:p>
    <w:p w:rsidR="000B26EA" w:rsidRPr="006605E5" w:rsidRDefault="000B26EA" w:rsidP="000B26EA">
      <w:pPr>
        <w:pStyle w:val="a5"/>
        <w:shd w:val="clear" w:color="auto" w:fill="FFFFFF"/>
        <w:spacing w:before="0" w:beforeAutospacing="0" w:after="0" w:afterAutospacing="0" w:line="276" w:lineRule="auto"/>
        <w:jc w:val="both"/>
        <w:rPr>
          <w:b/>
        </w:rPr>
      </w:pPr>
    </w:p>
    <w:tbl>
      <w:tblPr>
        <w:tblStyle w:val="a7"/>
        <w:tblW w:w="0" w:type="auto"/>
        <w:tblInd w:w="108" w:type="dxa"/>
        <w:tblLook w:val="04A0" w:firstRow="1" w:lastRow="0" w:firstColumn="1" w:lastColumn="0" w:noHBand="0" w:noVBand="1"/>
      </w:tblPr>
      <w:tblGrid>
        <w:gridCol w:w="6825"/>
      </w:tblGrid>
      <w:tr w:rsidR="000B26EA" w:rsidRPr="006605E5" w:rsidTr="000B26EA">
        <w:tc>
          <w:tcPr>
            <w:tcW w:w="6825" w:type="dxa"/>
            <w:tcBorders>
              <w:top w:val="single" w:sz="4" w:space="0" w:color="auto"/>
              <w:left w:val="single" w:sz="4" w:space="0" w:color="auto"/>
              <w:bottom w:val="single" w:sz="4" w:space="0" w:color="auto"/>
              <w:right w:val="single" w:sz="4" w:space="0" w:color="auto"/>
            </w:tcBorders>
            <w:hideMark/>
          </w:tcPr>
          <w:p w:rsidR="000B26EA" w:rsidRPr="006605E5" w:rsidRDefault="000B26EA">
            <w:pPr>
              <w:ind w:left="34" w:firstLine="709"/>
              <w:rPr>
                <w:rFonts w:ascii="Times New Roman" w:hAnsi="Times New Roman" w:cs="Times New Roman"/>
                <w:sz w:val="24"/>
                <w:szCs w:val="24"/>
                <w:shd w:val="clear" w:color="auto" w:fill="FFFFFF"/>
              </w:rPr>
            </w:pPr>
            <w:r w:rsidRPr="006605E5">
              <w:rPr>
                <w:rFonts w:ascii="Times New Roman" w:hAnsi="Times New Roman" w:cs="Times New Roman"/>
                <w:b/>
                <w:i/>
                <w:sz w:val="24"/>
                <w:szCs w:val="24"/>
                <w:shd w:val="clear" w:color="auto" w:fill="FFFFFF"/>
              </w:rPr>
              <w:t>Управление МВД России так разъясняет ответственность за проведение несанкционированных массовых мероприятий</w:t>
            </w:r>
            <w:r w:rsidRPr="006605E5">
              <w:rPr>
                <w:rFonts w:ascii="Times New Roman" w:hAnsi="Times New Roman" w:cs="Times New Roman"/>
                <w:sz w:val="24"/>
                <w:szCs w:val="24"/>
                <w:shd w:val="clear" w:color="auto" w:fill="FFFFFF"/>
              </w:rPr>
              <w:t>:</w:t>
            </w:r>
          </w:p>
          <w:p w:rsidR="000B26EA" w:rsidRPr="006605E5" w:rsidRDefault="000B26EA" w:rsidP="000B26EA">
            <w:pPr>
              <w:ind w:left="34" w:firstLine="709"/>
              <w:jc w:val="both"/>
              <w:rPr>
                <w:rFonts w:ascii="Times New Roman" w:hAnsi="Times New Roman" w:cs="Times New Roman"/>
                <w:sz w:val="24"/>
                <w:szCs w:val="24"/>
                <w:shd w:val="clear" w:color="auto" w:fill="FFFFFF"/>
              </w:rPr>
            </w:pPr>
            <w:r w:rsidRPr="006605E5">
              <w:rPr>
                <w:rFonts w:ascii="Times New Roman" w:hAnsi="Times New Roman" w:cs="Times New Roman"/>
                <w:sz w:val="24"/>
                <w:szCs w:val="24"/>
                <w:shd w:val="clear" w:color="auto" w:fill="FFFFFF"/>
              </w:rPr>
              <w:t>Совершение несовершеннолетними противоправных действий, в том числе участие в несанкционированных мероприятиях повлечет привлечение их родителей к установленной законом ответственности.</w:t>
            </w:r>
          </w:p>
          <w:p w:rsidR="000B26EA" w:rsidRPr="006605E5" w:rsidRDefault="000B26EA">
            <w:pPr>
              <w:pStyle w:val="a5"/>
              <w:shd w:val="clear" w:color="auto" w:fill="FFFFFF"/>
              <w:spacing w:before="0" w:beforeAutospacing="0" w:after="0" w:afterAutospacing="0" w:line="276" w:lineRule="auto"/>
              <w:ind w:left="34" w:firstLine="709"/>
              <w:jc w:val="both"/>
              <w:rPr>
                <w:lang w:eastAsia="en-US"/>
              </w:rPr>
            </w:pPr>
            <w:r w:rsidRPr="006605E5">
              <w:rPr>
                <w:lang w:eastAsia="en-US"/>
              </w:rPr>
              <w:t xml:space="preserve">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 предусмотренной ст. 5.35 Кодекса Российской Федерации об административных правонарушениях за неисполнение обязанностей по содержанию и воспитанию несовершеннолетних. Совершение несовершеннолетними противоправных действий, в том числе участие в несанкционированных мероприятиях повлечет </w:t>
            </w:r>
            <w:r w:rsidRPr="006605E5">
              <w:rPr>
                <w:lang w:eastAsia="en-US"/>
              </w:rPr>
              <w:lastRenderedPageBreak/>
              <w:t>привлечение их родителей к установленной законом ответственности.</w:t>
            </w:r>
          </w:p>
          <w:p w:rsidR="000B26EA" w:rsidRPr="006605E5" w:rsidRDefault="000B26EA">
            <w:pPr>
              <w:pStyle w:val="a5"/>
              <w:shd w:val="clear" w:color="auto" w:fill="FFFFFF"/>
              <w:spacing w:before="0" w:beforeAutospacing="0" w:after="0" w:afterAutospacing="0" w:line="276" w:lineRule="auto"/>
              <w:ind w:left="34" w:firstLine="709"/>
              <w:jc w:val="both"/>
              <w:rPr>
                <w:lang w:eastAsia="en-US"/>
              </w:rPr>
            </w:pPr>
            <w:r w:rsidRPr="006605E5">
              <w:rPr>
                <w:lang w:eastAsia="en-US"/>
              </w:rPr>
              <w:t>Во избежание привлечения к установленной законодательными актами ответственности, подготовку и проведение массовых мероприятий необходимо проводить в соответствии с требованиями Федерального закона № 54-ФЗ «О собраниях, митингах, демонстрациях, шествиях и пикетированиях».</w:t>
            </w:r>
          </w:p>
        </w:tc>
      </w:tr>
    </w:tbl>
    <w:p w:rsidR="000B26EA" w:rsidRPr="006605E5" w:rsidRDefault="000B26EA" w:rsidP="000B26EA">
      <w:pPr>
        <w:shd w:val="clear" w:color="auto" w:fill="FFFFFF"/>
        <w:spacing w:after="0"/>
        <w:jc w:val="both"/>
        <w:textAlignment w:val="baseline"/>
        <w:rPr>
          <w:rFonts w:ascii="Times New Roman" w:eastAsia="Times New Roman" w:hAnsi="Times New Roman" w:cs="Times New Roman"/>
          <w:b/>
          <w:bCs/>
          <w:sz w:val="24"/>
          <w:szCs w:val="24"/>
          <w:lang w:eastAsia="ru-RU"/>
        </w:rPr>
      </w:pPr>
      <w:r w:rsidRPr="006605E5">
        <w:rPr>
          <w:rFonts w:ascii="Times New Roman" w:hAnsi="Times New Roman" w:cs="Times New Roman"/>
          <w:noProof/>
          <w:sz w:val="24"/>
          <w:szCs w:val="24"/>
          <w:lang w:eastAsia="ru-RU"/>
        </w:rPr>
        <w:lastRenderedPageBreak/>
        <w:drawing>
          <wp:anchor distT="0" distB="0" distL="114300" distR="114300" simplePos="0" relativeHeight="251658240" behindDoc="1" locked="0" layoutInCell="1" allowOverlap="1" wp14:anchorId="7CD7F18E" wp14:editId="035AC55B">
            <wp:simplePos x="0" y="0"/>
            <wp:positionH relativeFrom="column">
              <wp:posOffset>-134620</wp:posOffset>
            </wp:positionH>
            <wp:positionV relativeFrom="paragraph">
              <wp:posOffset>184785</wp:posOffset>
            </wp:positionV>
            <wp:extent cx="534670" cy="807720"/>
            <wp:effectExtent l="0" t="0" r="0" b="0"/>
            <wp:wrapTight wrapText="bothSides">
              <wp:wrapPolygon edited="0">
                <wp:start x="5387" y="0"/>
                <wp:lineTo x="0" y="3566"/>
                <wp:lineTo x="0" y="6113"/>
                <wp:lineTo x="3848" y="8660"/>
                <wp:lineTo x="6157" y="20887"/>
                <wp:lineTo x="13083" y="20887"/>
                <wp:lineTo x="13853" y="17321"/>
                <wp:lineTo x="13083" y="16811"/>
                <wp:lineTo x="20779" y="10698"/>
                <wp:lineTo x="20779" y="5094"/>
                <wp:lineTo x="18470" y="1528"/>
                <wp:lineTo x="15392" y="0"/>
                <wp:lineTo x="5387" y="0"/>
              </wp:wrapPolygon>
            </wp:wrapTight>
            <wp:docPr id="22" name="Рисунок 22"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807720"/>
                    </a:xfrm>
                    <a:prstGeom prst="rect">
                      <a:avLst/>
                    </a:prstGeom>
                    <a:noFill/>
                  </pic:spPr>
                </pic:pic>
              </a:graphicData>
            </a:graphic>
            <wp14:sizeRelH relativeFrom="page">
              <wp14:pctWidth>0</wp14:pctWidth>
            </wp14:sizeRelH>
            <wp14:sizeRelV relativeFrom="page">
              <wp14:pctHeight>0</wp14:pctHeight>
            </wp14:sizeRelV>
          </wp:anchor>
        </w:drawing>
      </w:r>
    </w:p>
    <w:p w:rsidR="000B26EA" w:rsidRPr="006605E5" w:rsidRDefault="000B26EA" w:rsidP="000B26EA">
      <w:pPr>
        <w:pStyle w:val="a5"/>
        <w:shd w:val="clear" w:color="auto" w:fill="FFFFFF"/>
        <w:spacing w:before="0" w:beforeAutospacing="0" w:after="0" w:afterAutospacing="0"/>
        <w:ind w:firstLine="709"/>
        <w:jc w:val="both"/>
      </w:pPr>
    </w:p>
    <w:p w:rsidR="000B26EA" w:rsidRPr="006605E5" w:rsidRDefault="000B26EA" w:rsidP="000B26EA">
      <w:pPr>
        <w:pStyle w:val="a5"/>
        <w:shd w:val="clear" w:color="auto" w:fill="FFFFFF"/>
        <w:spacing w:before="0" w:beforeAutospacing="0" w:after="0" w:afterAutospacing="0" w:line="276" w:lineRule="auto"/>
        <w:jc w:val="both"/>
      </w:pPr>
      <w:r w:rsidRPr="006605E5">
        <w:rPr>
          <w:b/>
        </w:rPr>
        <w:t>Принимая решение участия в том или ином мероприятии нужно задуматься  о последствиях.</w:t>
      </w:r>
      <w:r w:rsidRPr="006605E5">
        <w:t xml:space="preserve"> </w:t>
      </w:r>
    </w:p>
    <w:p w:rsidR="006605E5" w:rsidRPr="006605E5" w:rsidRDefault="000B26EA" w:rsidP="000B26EA">
      <w:pPr>
        <w:spacing w:before="100" w:beforeAutospacing="1" w:after="100" w:afterAutospacing="1"/>
        <w:ind w:firstLine="708"/>
        <w:jc w:val="both"/>
        <w:rPr>
          <w:rFonts w:ascii="Times New Roman" w:eastAsia="Times New Roman" w:hAnsi="Times New Roman" w:cs="Times New Roman"/>
          <w:iCs/>
          <w:sz w:val="24"/>
          <w:szCs w:val="24"/>
          <w:lang w:eastAsia="ru-RU"/>
        </w:rPr>
      </w:pPr>
      <w:r w:rsidRPr="006605E5">
        <w:rPr>
          <w:rFonts w:ascii="Times New Roman" w:eastAsia="Times New Roman" w:hAnsi="Times New Roman" w:cs="Times New Roman"/>
          <w:iCs/>
          <w:sz w:val="24"/>
          <w:szCs w:val="24"/>
          <w:lang w:eastAsia="ru-RU"/>
        </w:rPr>
        <w:t>Не только организаторов могут наказать за нарушения, связанные с организацией и проведением массовых мероприятий. Участники митингов также могут быть подвергнуты административным мерам наказания</w:t>
      </w:r>
      <w:r w:rsidR="006605E5" w:rsidRPr="006605E5">
        <w:rPr>
          <w:rFonts w:ascii="Times New Roman" w:eastAsia="Times New Roman" w:hAnsi="Times New Roman" w:cs="Times New Roman"/>
          <w:iCs/>
          <w:sz w:val="24"/>
          <w:szCs w:val="24"/>
          <w:lang w:eastAsia="ru-RU"/>
        </w:rPr>
        <w:t>.</w:t>
      </w:r>
    </w:p>
    <w:p w:rsidR="000B26EA" w:rsidRPr="006605E5" w:rsidRDefault="000B26EA" w:rsidP="000B26EA">
      <w:pPr>
        <w:spacing w:before="100" w:beforeAutospacing="1" w:after="100" w:afterAutospacing="1"/>
        <w:ind w:firstLine="708"/>
        <w:jc w:val="both"/>
        <w:rPr>
          <w:rFonts w:ascii="Times New Roman" w:eastAsia="Times New Roman" w:hAnsi="Times New Roman" w:cs="Times New Roman"/>
          <w:iCs/>
          <w:sz w:val="24"/>
          <w:szCs w:val="24"/>
          <w:lang w:eastAsia="ru-RU"/>
        </w:rPr>
      </w:pPr>
      <w:r w:rsidRPr="006605E5">
        <w:rPr>
          <w:rFonts w:ascii="Times New Roman" w:eastAsia="Times New Roman" w:hAnsi="Times New Roman" w:cs="Times New Roman"/>
          <w:iCs/>
          <w:sz w:val="24"/>
          <w:szCs w:val="24"/>
          <w:lang w:eastAsia="ru-RU"/>
        </w:rPr>
        <w:t xml:space="preserve"> </w:t>
      </w:r>
      <w:r w:rsidRPr="006605E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4C51F5C5" wp14:editId="7F4E6BDE">
            <wp:simplePos x="0" y="0"/>
            <wp:positionH relativeFrom="column">
              <wp:posOffset>-26035</wp:posOffset>
            </wp:positionH>
            <wp:positionV relativeFrom="paragraph">
              <wp:posOffset>727710</wp:posOffset>
            </wp:positionV>
            <wp:extent cx="194945" cy="295275"/>
            <wp:effectExtent l="0" t="0" r="0" b="9525"/>
            <wp:wrapTight wrapText="bothSides">
              <wp:wrapPolygon edited="0">
                <wp:start x="2111" y="0"/>
                <wp:lineTo x="0" y="4181"/>
                <wp:lineTo x="0" y="6968"/>
                <wp:lineTo x="2111" y="20903"/>
                <wp:lineTo x="14775" y="20903"/>
                <wp:lineTo x="18997" y="12542"/>
                <wp:lineTo x="18997" y="1394"/>
                <wp:lineTo x="16886" y="0"/>
                <wp:lineTo x="2111" y="0"/>
              </wp:wrapPolygon>
            </wp:wrapTight>
            <wp:docPr id="21" name="Рисунок 21"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95275"/>
                    </a:xfrm>
                    <a:prstGeom prst="rect">
                      <a:avLst/>
                    </a:prstGeom>
                    <a:noFill/>
                  </pic:spPr>
                </pic:pic>
              </a:graphicData>
            </a:graphic>
            <wp14:sizeRelH relativeFrom="page">
              <wp14:pctWidth>0</wp14:pctWidth>
            </wp14:sizeRelH>
            <wp14:sizeRelV relativeFrom="page">
              <wp14:pctHeight>0</wp14:pctHeight>
            </wp14:sizeRelV>
          </wp:anchor>
        </w:drawing>
      </w:r>
      <w:r w:rsidRPr="006605E5">
        <w:rPr>
          <w:rFonts w:ascii="Times New Roman" w:eastAsia="Times New Roman" w:hAnsi="Times New Roman" w:cs="Times New Roman"/>
          <w:b/>
          <w:iCs/>
          <w:sz w:val="24"/>
          <w:szCs w:val="24"/>
          <w:lang w:eastAsia="ru-RU"/>
        </w:rPr>
        <w:t>Частью 5 статьи 20.2 КоАП РФ</w:t>
      </w:r>
      <w:r w:rsidRPr="006605E5">
        <w:rPr>
          <w:rFonts w:ascii="Times New Roman" w:eastAsia="Times New Roman" w:hAnsi="Times New Roman" w:cs="Times New Roman"/>
          <w:iCs/>
          <w:sz w:val="24"/>
          <w:szCs w:val="24"/>
          <w:lang w:eastAsia="ru-RU"/>
        </w:rPr>
        <w:t xml:space="preserve"> предусмотрена ответственность за участие в митинге с нарушением установленного ФЗ№54 порядка.</w:t>
      </w:r>
    </w:p>
    <w:p w:rsidR="000B26EA" w:rsidRPr="006605E5" w:rsidRDefault="000B26EA" w:rsidP="000B26EA">
      <w:pPr>
        <w:spacing w:before="100" w:beforeAutospacing="1" w:after="100" w:afterAutospacing="1"/>
        <w:jc w:val="both"/>
        <w:rPr>
          <w:rFonts w:ascii="Times New Roman" w:eastAsia="Times New Roman" w:hAnsi="Times New Roman" w:cs="Times New Roman"/>
          <w:iCs/>
          <w:sz w:val="24"/>
          <w:szCs w:val="24"/>
          <w:lang w:eastAsia="ru-RU"/>
        </w:rPr>
      </w:pPr>
      <w:r w:rsidRPr="006605E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7E8D13AA" wp14:editId="05384FE1">
            <wp:simplePos x="0" y="0"/>
            <wp:positionH relativeFrom="column">
              <wp:posOffset>-285750</wp:posOffset>
            </wp:positionH>
            <wp:positionV relativeFrom="paragraph">
              <wp:posOffset>850900</wp:posOffset>
            </wp:positionV>
            <wp:extent cx="194945" cy="295275"/>
            <wp:effectExtent l="0" t="0" r="0" b="9525"/>
            <wp:wrapTight wrapText="bothSides">
              <wp:wrapPolygon edited="0">
                <wp:start x="2111" y="0"/>
                <wp:lineTo x="0" y="4181"/>
                <wp:lineTo x="0" y="6968"/>
                <wp:lineTo x="2111" y="20903"/>
                <wp:lineTo x="14775" y="20903"/>
                <wp:lineTo x="18997" y="12542"/>
                <wp:lineTo x="18997" y="1394"/>
                <wp:lineTo x="16886" y="0"/>
                <wp:lineTo x="2111" y="0"/>
              </wp:wrapPolygon>
            </wp:wrapTight>
            <wp:docPr id="20" name="Рисунок 20"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95275"/>
                    </a:xfrm>
                    <a:prstGeom prst="rect">
                      <a:avLst/>
                    </a:prstGeom>
                    <a:noFill/>
                  </pic:spPr>
                </pic:pic>
              </a:graphicData>
            </a:graphic>
            <wp14:sizeRelH relativeFrom="page">
              <wp14:pctWidth>0</wp14:pctWidth>
            </wp14:sizeRelH>
            <wp14:sizeRelV relativeFrom="page">
              <wp14:pctHeight>0</wp14:pctHeight>
            </wp14:sizeRelV>
          </wp:anchor>
        </w:drawing>
      </w:r>
      <w:r w:rsidRPr="006605E5">
        <w:rPr>
          <w:rFonts w:ascii="Times New Roman" w:eastAsia="Times New Roman" w:hAnsi="Times New Roman" w:cs="Times New Roman"/>
          <w:iCs/>
          <w:sz w:val="24"/>
          <w:szCs w:val="24"/>
          <w:lang w:eastAsia="ru-RU"/>
        </w:rPr>
        <w:t xml:space="preserve">За участие в несанкционированной акции для граждан предусмотрен штраф от </w:t>
      </w:r>
      <w:r w:rsidRPr="006605E5">
        <w:rPr>
          <w:rFonts w:ascii="Times New Roman" w:eastAsia="Times New Roman" w:hAnsi="Times New Roman" w:cs="Times New Roman"/>
          <w:iCs/>
          <w:sz w:val="24"/>
          <w:szCs w:val="24"/>
          <w:u w:val="single"/>
          <w:lang w:eastAsia="ru-RU"/>
        </w:rPr>
        <w:t xml:space="preserve">10 </w:t>
      </w:r>
      <w:proofErr w:type="spellStart"/>
      <w:proofErr w:type="gramStart"/>
      <w:r w:rsidRPr="006605E5">
        <w:rPr>
          <w:rFonts w:ascii="Times New Roman" w:eastAsia="Times New Roman" w:hAnsi="Times New Roman" w:cs="Times New Roman"/>
          <w:iCs/>
          <w:sz w:val="24"/>
          <w:szCs w:val="24"/>
          <w:u w:val="single"/>
          <w:lang w:eastAsia="ru-RU"/>
        </w:rPr>
        <w:t>тыс</w:t>
      </w:r>
      <w:proofErr w:type="spellEnd"/>
      <w:proofErr w:type="gramEnd"/>
      <w:r w:rsidRPr="006605E5">
        <w:rPr>
          <w:rFonts w:ascii="Times New Roman" w:eastAsia="Times New Roman" w:hAnsi="Times New Roman" w:cs="Times New Roman"/>
          <w:iCs/>
          <w:sz w:val="24"/>
          <w:szCs w:val="24"/>
          <w:u w:val="single"/>
          <w:lang w:eastAsia="ru-RU"/>
        </w:rPr>
        <w:t xml:space="preserve"> руб. до 20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w:t>
      </w:r>
      <w:proofErr w:type="spellStart"/>
      <w:r w:rsidRPr="006605E5">
        <w:rPr>
          <w:rFonts w:ascii="Times New Roman" w:eastAsia="Times New Roman" w:hAnsi="Times New Roman" w:cs="Times New Roman"/>
          <w:iCs/>
          <w:sz w:val="24"/>
          <w:szCs w:val="24"/>
          <w:u w:val="single"/>
          <w:lang w:eastAsia="ru-RU"/>
        </w:rPr>
        <w:t>руб</w:t>
      </w:r>
      <w:proofErr w:type="spellEnd"/>
      <w:r w:rsidRPr="006605E5">
        <w:rPr>
          <w:rFonts w:ascii="Times New Roman" w:eastAsia="Times New Roman" w:hAnsi="Times New Roman" w:cs="Times New Roman"/>
          <w:iCs/>
          <w:sz w:val="24"/>
          <w:szCs w:val="24"/>
          <w:lang w:eastAsia="ru-RU"/>
        </w:rPr>
        <w:t xml:space="preserve">, обязательные работы </w:t>
      </w:r>
      <w:r w:rsidRPr="006605E5">
        <w:rPr>
          <w:rFonts w:ascii="Times New Roman" w:eastAsia="Times New Roman" w:hAnsi="Times New Roman" w:cs="Times New Roman"/>
          <w:iCs/>
          <w:sz w:val="24"/>
          <w:szCs w:val="24"/>
          <w:u w:val="single"/>
          <w:lang w:eastAsia="ru-RU"/>
        </w:rPr>
        <w:t>до 100 часов</w:t>
      </w:r>
      <w:r w:rsidRPr="006605E5">
        <w:rPr>
          <w:rFonts w:ascii="Times New Roman" w:eastAsia="Times New Roman" w:hAnsi="Times New Roman" w:cs="Times New Roman"/>
          <w:iCs/>
          <w:sz w:val="24"/>
          <w:szCs w:val="24"/>
          <w:lang w:eastAsia="ru-RU"/>
        </w:rPr>
        <w:t xml:space="preserve"> или административный арест на срок до 15 суток (ст.20.2 КоАП РФ).</w:t>
      </w:r>
    </w:p>
    <w:p w:rsidR="000B26EA" w:rsidRPr="006605E5" w:rsidRDefault="000B26EA" w:rsidP="000B26EA">
      <w:pPr>
        <w:spacing w:before="100" w:beforeAutospacing="1" w:after="100" w:afterAutospacing="1"/>
        <w:jc w:val="both"/>
        <w:rPr>
          <w:rFonts w:ascii="Times New Roman" w:eastAsia="Times New Roman" w:hAnsi="Times New Roman" w:cs="Times New Roman"/>
          <w:iCs/>
          <w:sz w:val="24"/>
          <w:szCs w:val="24"/>
          <w:lang w:eastAsia="ru-RU"/>
        </w:rPr>
      </w:pPr>
      <w:r w:rsidRPr="006605E5">
        <w:rPr>
          <w:rFonts w:ascii="Times New Roman" w:eastAsia="Times New Roman" w:hAnsi="Times New Roman" w:cs="Times New Roman"/>
          <w:iCs/>
          <w:sz w:val="24"/>
          <w:szCs w:val="24"/>
          <w:lang w:eastAsia="ru-RU"/>
        </w:rPr>
        <w:t xml:space="preserve">За повторное нарушение данной статьи наказание будет в разы серьезнее – штраф </w:t>
      </w:r>
      <w:r w:rsidRPr="006605E5">
        <w:rPr>
          <w:rFonts w:ascii="Times New Roman" w:eastAsia="Times New Roman" w:hAnsi="Times New Roman" w:cs="Times New Roman"/>
          <w:iCs/>
          <w:sz w:val="24"/>
          <w:szCs w:val="24"/>
          <w:u w:val="single"/>
          <w:lang w:eastAsia="ru-RU"/>
        </w:rPr>
        <w:t xml:space="preserve">до 300 </w:t>
      </w:r>
      <w:proofErr w:type="spellStart"/>
      <w:proofErr w:type="gramStart"/>
      <w:r w:rsidRPr="006605E5">
        <w:rPr>
          <w:rFonts w:ascii="Times New Roman" w:eastAsia="Times New Roman" w:hAnsi="Times New Roman" w:cs="Times New Roman"/>
          <w:iCs/>
          <w:sz w:val="24"/>
          <w:szCs w:val="24"/>
          <w:u w:val="single"/>
          <w:lang w:eastAsia="ru-RU"/>
        </w:rPr>
        <w:t>тыс</w:t>
      </w:r>
      <w:proofErr w:type="spellEnd"/>
      <w:proofErr w:type="gramEnd"/>
      <w:r w:rsidRPr="006605E5">
        <w:rPr>
          <w:rFonts w:ascii="Times New Roman" w:eastAsia="Times New Roman" w:hAnsi="Times New Roman" w:cs="Times New Roman"/>
          <w:iCs/>
          <w:sz w:val="24"/>
          <w:szCs w:val="24"/>
          <w:u w:val="single"/>
          <w:lang w:eastAsia="ru-RU"/>
        </w:rPr>
        <w:t xml:space="preserve"> </w:t>
      </w:r>
      <w:proofErr w:type="spellStart"/>
      <w:r w:rsidRPr="006605E5">
        <w:rPr>
          <w:rFonts w:ascii="Times New Roman" w:eastAsia="Times New Roman" w:hAnsi="Times New Roman" w:cs="Times New Roman"/>
          <w:iCs/>
          <w:sz w:val="24"/>
          <w:szCs w:val="24"/>
          <w:u w:val="single"/>
          <w:lang w:eastAsia="ru-RU"/>
        </w:rPr>
        <w:t>руб</w:t>
      </w:r>
      <w:proofErr w:type="spellEnd"/>
      <w:r w:rsidRPr="006605E5">
        <w:rPr>
          <w:rFonts w:ascii="Times New Roman" w:eastAsia="Times New Roman" w:hAnsi="Times New Roman" w:cs="Times New Roman"/>
          <w:iCs/>
          <w:sz w:val="24"/>
          <w:szCs w:val="24"/>
          <w:lang w:eastAsia="ru-RU"/>
        </w:rPr>
        <w:t xml:space="preserve">, административный арест – </w:t>
      </w:r>
      <w:r w:rsidRPr="006605E5">
        <w:rPr>
          <w:rFonts w:ascii="Times New Roman" w:eastAsia="Times New Roman" w:hAnsi="Times New Roman" w:cs="Times New Roman"/>
          <w:iCs/>
          <w:sz w:val="24"/>
          <w:szCs w:val="24"/>
          <w:u w:val="single"/>
          <w:lang w:eastAsia="ru-RU"/>
        </w:rPr>
        <w:t>до 30 суток</w:t>
      </w:r>
      <w:r w:rsidRPr="006605E5">
        <w:rPr>
          <w:rFonts w:ascii="Times New Roman" w:eastAsia="Times New Roman" w:hAnsi="Times New Roman" w:cs="Times New Roman"/>
          <w:iCs/>
          <w:sz w:val="24"/>
          <w:szCs w:val="24"/>
          <w:lang w:eastAsia="ru-RU"/>
        </w:rPr>
        <w:t>.</w:t>
      </w:r>
    </w:p>
    <w:p w:rsidR="000B26EA" w:rsidRPr="006605E5" w:rsidRDefault="000B26EA" w:rsidP="000B26EA">
      <w:pPr>
        <w:spacing w:before="100" w:beforeAutospacing="1" w:after="100" w:afterAutospacing="1"/>
        <w:ind w:firstLine="708"/>
        <w:jc w:val="both"/>
        <w:rPr>
          <w:rFonts w:ascii="Times New Roman" w:eastAsia="Times New Roman" w:hAnsi="Times New Roman" w:cs="Times New Roman"/>
          <w:iCs/>
          <w:sz w:val="24"/>
          <w:szCs w:val="24"/>
          <w:lang w:eastAsia="ru-RU"/>
        </w:rPr>
      </w:pPr>
      <w:r w:rsidRPr="006605E5">
        <w:rPr>
          <w:rFonts w:ascii="Times New Roman" w:eastAsia="Times New Roman" w:hAnsi="Times New Roman" w:cs="Times New Roman"/>
          <w:b/>
          <w:iCs/>
          <w:sz w:val="24"/>
          <w:szCs w:val="24"/>
          <w:lang w:eastAsia="ru-RU"/>
        </w:rPr>
        <w:t>Статья 20.2. Нарушение установленного порядка организации либо проведения собрания, митинга, демонстрации, шествия или пикетирования.</w:t>
      </w:r>
    </w:p>
    <w:p w:rsidR="000B26EA" w:rsidRPr="006605E5" w:rsidRDefault="000B26EA" w:rsidP="000B26EA">
      <w:pPr>
        <w:pStyle w:val="a6"/>
        <w:numPr>
          <w:ilvl w:val="0"/>
          <w:numId w:val="2"/>
        </w:numPr>
        <w:shd w:val="clear" w:color="auto" w:fill="FFFFFF"/>
        <w:spacing w:after="0"/>
        <w:jc w:val="both"/>
        <w:rPr>
          <w:rFonts w:ascii="Times New Roman" w:hAnsi="Times New Roman" w:cs="Times New Roman"/>
          <w:b/>
          <w:i/>
          <w:sz w:val="24"/>
          <w:szCs w:val="24"/>
        </w:rPr>
      </w:pPr>
      <w:r w:rsidRPr="006605E5">
        <w:rPr>
          <w:rFonts w:ascii="Times New Roman" w:eastAsia="Times New Roman" w:hAnsi="Times New Roman" w:cs="Times New Roman"/>
          <w:sz w:val="24"/>
          <w:szCs w:val="24"/>
          <w:lang w:eastAsia="ru-RU"/>
        </w:rPr>
        <w:t xml:space="preserve">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r w:rsidRPr="006605E5">
        <w:rPr>
          <w:rFonts w:ascii="Times New Roman" w:eastAsia="Times New Roman" w:hAnsi="Times New Roman" w:cs="Times New Roman"/>
          <w:sz w:val="24"/>
          <w:szCs w:val="24"/>
          <w:u w:val="single"/>
          <w:lang w:eastAsia="ru-RU"/>
        </w:rPr>
        <w:t>частями 2-4</w:t>
      </w:r>
      <w:r w:rsidRPr="006605E5">
        <w:rPr>
          <w:rFonts w:ascii="Times New Roman" w:eastAsia="Times New Roman" w:hAnsi="Times New Roman" w:cs="Times New Roman"/>
          <w:sz w:val="24"/>
          <w:szCs w:val="24"/>
          <w:lang w:eastAsia="ru-RU"/>
        </w:rPr>
        <w:t xml:space="preserve"> настоящей статьи,-</w:t>
      </w:r>
    </w:p>
    <w:p w:rsidR="000B26EA" w:rsidRPr="006605E5" w:rsidRDefault="000B26EA" w:rsidP="000B26EA">
      <w:pPr>
        <w:shd w:val="clear" w:color="auto" w:fill="FFFFFF"/>
        <w:spacing w:after="0"/>
        <w:jc w:val="both"/>
        <w:rPr>
          <w:rFonts w:ascii="Times New Roman" w:eastAsia="Times New Roman" w:hAnsi="Times New Roman" w:cs="Times New Roman"/>
          <w:sz w:val="24"/>
          <w:szCs w:val="24"/>
          <w:lang w:eastAsia="ru-RU"/>
        </w:rPr>
      </w:pPr>
      <w:r w:rsidRPr="006605E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5C5D2C99" wp14:editId="7D84DCD1">
            <wp:simplePos x="0" y="0"/>
            <wp:positionH relativeFrom="column">
              <wp:posOffset>-159385</wp:posOffset>
            </wp:positionH>
            <wp:positionV relativeFrom="paragraph">
              <wp:posOffset>32385</wp:posOffset>
            </wp:positionV>
            <wp:extent cx="194945" cy="295275"/>
            <wp:effectExtent l="0" t="0" r="0" b="9525"/>
            <wp:wrapTight wrapText="bothSides">
              <wp:wrapPolygon edited="0">
                <wp:start x="2111" y="0"/>
                <wp:lineTo x="0" y="4181"/>
                <wp:lineTo x="0" y="6968"/>
                <wp:lineTo x="2111" y="20903"/>
                <wp:lineTo x="14775" y="20903"/>
                <wp:lineTo x="18997" y="12542"/>
                <wp:lineTo x="18997" y="1394"/>
                <wp:lineTo x="16886" y="0"/>
                <wp:lineTo x="2111" y="0"/>
              </wp:wrapPolygon>
            </wp:wrapTight>
            <wp:docPr id="19" name="Рисунок 19"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95275"/>
                    </a:xfrm>
                    <a:prstGeom prst="rect">
                      <a:avLst/>
                    </a:prstGeom>
                    <a:noFill/>
                  </pic:spPr>
                </pic:pic>
              </a:graphicData>
            </a:graphic>
            <wp14:sizeRelH relativeFrom="page">
              <wp14:pctWidth>0</wp14:pctWidth>
            </wp14:sizeRelH>
            <wp14:sizeRelV relativeFrom="page">
              <wp14:pctHeight>0</wp14:pctHeight>
            </wp14:sizeRelV>
          </wp:anchor>
        </w:drawing>
      </w:r>
      <w:r w:rsidRPr="006605E5">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w:t>
      </w:r>
      <w:r w:rsidRPr="006605E5">
        <w:rPr>
          <w:rFonts w:ascii="Times New Roman" w:eastAsia="Times New Roman" w:hAnsi="Times New Roman" w:cs="Times New Roman"/>
          <w:sz w:val="24"/>
          <w:szCs w:val="24"/>
          <w:u w:val="single"/>
          <w:lang w:eastAsia="ru-RU"/>
        </w:rPr>
        <w:t xml:space="preserve">от 10 </w:t>
      </w:r>
      <w:proofErr w:type="spellStart"/>
      <w:proofErr w:type="gramStart"/>
      <w:r w:rsidRPr="006605E5">
        <w:rPr>
          <w:rFonts w:ascii="Times New Roman" w:eastAsia="Times New Roman" w:hAnsi="Times New Roman" w:cs="Times New Roman"/>
          <w:sz w:val="24"/>
          <w:szCs w:val="24"/>
          <w:u w:val="single"/>
          <w:lang w:eastAsia="ru-RU"/>
        </w:rPr>
        <w:t>тыс</w:t>
      </w:r>
      <w:proofErr w:type="spellEnd"/>
      <w:proofErr w:type="gramEnd"/>
      <w:r w:rsidRPr="006605E5">
        <w:rPr>
          <w:rFonts w:ascii="Times New Roman" w:eastAsia="Times New Roman" w:hAnsi="Times New Roman" w:cs="Times New Roman"/>
          <w:sz w:val="24"/>
          <w:szCs w:val="24"/>
          <w:u w:val="single"/>
          <w:lang w:eastAsia="ru-RU"/>
        </w:rPr>
        <w:t xml:space="preserve"> до 20 </w:t>
      </w:r>
      <w:proofErr w:type="spellStart"/>
      <w:r w:rsidRPr="006605E5">
        <w:rPr>
          <w:rFonts w:ascii="Times New Roman" w:eastAsia="Times New Roman" w:hAnsi="Times New Roman" w:cs="Times New Roman"/>
          <w:sz w:val="24"/>
          <w:szCs w:val="24"/>
          <w:u w:val="single"/>
          <w:lang w:eastAsia="ru-RU"/>
        </w:rPr>
        <w:t>тыс</w:t>
      </w:r>
      <w:proofErr w:type="spellEnd"/>
      <w:r w:rsidRPr="006605E5">
        <w:rPr>
          <w:rFonts w:ascii="Times New Roman" w:eastAsia="Times New Roman" w:hAnsi="Times New Roman" w:cs="Times New Roman"/>
          <w:sz w:val="24"/>
          <w:szCs w:val="24"/>
          <w:u w:val="single"/>
          <w:lang w:eastAsia="ru-RU"/>
        </w:rPr>
        <w:t xml:space="preserve"> </w:t>
      </w:r>
      <w:proofErr w:type="spellStart"/>
      <w:r w:rsidRPr="006605E5">
        <w:rPr>
          <w:rFonts w:ascii="Times New Roman" w:eastAsia="Times New Roman" w:hAnsi="Times New Roman" w:cs="Times New Roman"/>
          <w:sz w:val="24"/>
          <w:szCs w:val="24"/>
          <w:u w:val="single"/>
          <w:lang w:eastAsia="ru-RU"/>
        </w:rPr>
        <w:t>руб</w:t>
      </w:r>
      <w:proofErr w:type="spellEnd"/>
      <w:r w:rsidRPr="006605E5">
        <w:rPr>
          <w:rFonts w:ascii="Times New Roman" w:eastAsia="Times New Roman" w:hAnsi="Times New Roman" w:cs="Times New Roman"/>
          <w:sz w:val="24"/>
          <w:szCs w:val="24"/>
          <w:lang w:eastAsia="ru-RU"/>
        </w:rPr>
        <w:t xml:space="preserve"> или обязательные работы на срок </w:t>
      </w:r>
      <w:r w:rsidRPr="006605E5">
        <w:rPr>
          <w:rFonts w:ascii="Times New Roman" w:eastAsia="Times New Roman" w:hAnsi="Times New Roman" w:cs="Times New Roman"/>
          <w:sz w:val="24"/>
          <w:szCs w:val="24"/>
          <w:u w:val="single"/>
          <w:lang w:eastAsia="ru-RU"/>
        </w:rPr>
        <w:t>до 40 часов</w:t>
      </w:r>
      <w:r w:rsidRPr="006605E5">
        <w:rPr>
          <w:rFonts w:ascii="Times New Roman" w:eastAsia="Times New Roman" w:hAnsi="Times New Roman" w:cs="Times New Roman"/>
          <w:sz w:val="24"/>
          <w:szCs w:val="24"/>
          <w:lang w:eastAsia="ru-RU"/>
        </w:rPr>
        <w:t xml:space="preserve">; на должностных лиц – </w:t>
      </w:r>
      <w:r w:rsidRPr="006605E5">
        <w:rPr>
          <w:rFonts w:ascii="Times New Roman" w:eastAsia="Times New Roman" w:hAnsi="Times New Roman" w:cs="Times New Roman"/>
          <w:sz w:val="24"/>
          <w:szCs w:val="24"/>
          <w:u w:val="single"/>
          <w:lang w:eastAsia="ru-RU"/>
        </w:rPr>
        <w:t xml:space="preserve">от 15 </w:t>
      </w:r>
      <w:proofErr w:type="spellStart"/>
      <w:r w:rsidRPr="006605E5">
        <w:rPr>
          <w:rFonts w:ascii="Times New Roman" w:eastAsia="Times New Roman" w:hAnsi="Times New Roman" w:cs="Times New Roman"/>
          <w:sz w:val="24"/>
          <w:szCs w:val="24"/>
          <w:u w:val="single"/>
          <w:lang w:eastAsia="ru-RU"/>
        </w:rPr>
        <w:t>тыс</w:t>
      </w:r>
      <w:proofErr w:type="spellEnd"/>
      <w:r w:rsidRPr="006605E5">
        <w:rPr>
          <w:rFonts w:ascii="Times New Roman" w:eastAsia="Times New Roman" w:hAnsi="Times New Roman" w:cs="Times New Roman"/>
          <w:sz w:val="24"/>
          <w:szCs w:val="24"/>
          <w:u w:val="single"/>
          <w:lang w:eastAsia="ru-RU"/>
        </w:rPr>
        <w:t xml:space="preserve"> до 30 </w:t>
      </w:r>
      <w:proofErr w:type="spellStart"/>
      <w:r w:rsidRPr="006605E5">
        <w:rPr>
          <w:rFonts w:ascii="Times New Roman" w:eastAsia="Times New Roman" w:hAnsi="Times New Roman" w:cs="Times New Roman"/>
          <w:sz w:val="24"/>
          <w:szCs w:val="24"/>
          <w:u w:val="single"/>
          <w:lang w:eastAsia="ru-RU"/>
        </w:rPr>
        <w:t>тыс</w:t>
      </w:r>
      <w:proofErr w:type="spellEnd"/>
      <w:r w:rsidRPr="006605E5">
        <w:rPr>
          <w:rFonts w:ascii="Times New Roman" w:eastAsia="Times New Roman" w:hAnsi="Times New Roman" w:cs="Times New Roman"/>
          <w:sz w:val="24"/>
          <w:szCs w:val="24"/>
          <w:u w:val="single"/>
          <w:lang w:eastAsia="ru-RU"/>
        </w:rPr>
        <w:t xml:space="preserve"> </w:t>
      </w:r>
      <w:proofErr w:type="spellStart"/>
      <w:r w:rsidRPr="006605E5">
        <w:rPr>
          <w:rFonts w:ascii="Times New Roman" w:eastAsia="Times New Roman" w:hAnsi="Times New Roman" w:cs="Times New Roman"/>
          <w:sz w:val="24"/>
          <w:szCs w:val="24"/>
          <w:u w:val="single"/>
          <w:lang w:eastAsia="ru-RU"/>
        </w:rPr>
        <w:t>руб</w:t>
      </w:r>
      <w:proofErr w:type="spellEnd"/>
      <w:r w:rsidRPr="006605E5">
        <w:rPr>
          <w:rFonts w:ascii="Times New Roman" w:eastAsia="Times New Roman" w:hAnsi="Times New Roman" w:cs="Times New Roman"/>
          <w:sz w:val="24"/>
          <w:szCs w:val="24"/>
          <w:u w:val="single"/>
          <w:lang w:eastAsia="ru-RU"/>
        </w:rPr>
        <w:t>;</w:t>
      </w:r>
      <w:r w:rsidRPr="006605E5">
        <w:rPr>
          <w:rFonts w:ascii="Times New Roman" w:eastAsia="Times New Roman" w:hAnsi="Times New Roman" w:cs="Times New Roman"/>
          <w:sz w:val="24"/>
          <w:szCs w:val="24"/>
          <w:lang w:eastAsia="ru-RU"/>
        </w:rPr>
        <w:t xml:space="preserve"> на юридических лиц – о</w:t>
      </w:r>
      <w:r w:rsidRPr="006605E5">
        <w:rPr>
          <w:rFonts w:ascii="Times New Roman" w:eastAsia="Times New Roman" w:hAnsi="Times New Roman" w:cs="Times New Roman"/>
          <w:sz w:val="24"/>
          <w:szCs w:val="24"/>
          <w:u w:val="single"/>
          <w:lang w:eastAsia="ru-RU"/>
        </w:rPr>
        <w:t xml:space="preserve">т 50 </w:t>
      </w:r>
      <w:proofErr w:type="spellStart"/>
      <w:r w:rsidRPr="006605E5">
        <w:rPr>
          <w:rFonts w:ascii="Times New Roman" w:eastAsia="Times New Roman" w:hAnsi="Times New Roman" w:cs="Times New Roman"/>
          <w:sz w:val="24"/>
          <w:szCs w:val="24"/>
          <w:u w:val="single"/>
          <w:lang w:eastAsia="ru-RU"/>
        </w:rPr>
        <w:t>тыс</w:t>
      </w:r>
      <w:proofErr w:type="spellEnd"/>
      <w:r w:rsidRPr="006605E5">
        <w:rPr>
          <w:rFonts w:ascii="Times New Roman" w:eastAsia="Times New Roman" w:hAnsi="Times New Roman" w:cs="Times New Roman"/>
          <w:sz w:val="24"/>
          <w:szCs w:val="24"/>
          <w:u w:val="single"/>
          <w:lang w:eastAsia="ru-RU"/>
        </w:rPr>
        <w:t xml:space="preserve">  до 100 </w:t>
      </w:r>
      <w:proofErr w:type="spellStart"/>
      <w:r w:rsidRPr="006605E5">
        <w:rPr>
          <w:rFonts w:ascii="Times New Roman" w:eastAsia="Times New Roman" w:hAnsi="Times New Roman" w:cs="Times New Roman"/>
          <w:sz w:val="24"/>
          <w:szCs w:val="24"/>
          <w:u w:val="single"/>
          <w:lang w:eastAsia="ru-RU"/>
        </w:rPr>
        <w:t>тыс</w:t>
      </w:r>
      <w:proofErr w:type="spellEnd"/>
      <w:r w:rsidRPr="006605E5">
        <w:rPr>
          <w:rFonts w:ascii="Times New Roman" w:eastAsia="Times New Roman" w:hAnsi="Times New Roman" w:cs="Times New Roman"/>
          <w:sz w:val="24"/>
          <w:szCs w:val="24"/>
          <w:u w:val="single"/>
          <w:lang w:eastAsia="ru-RU"/>
        </w:rPr>
        <w:t xml:space="preserve"> руб</w:t>
      </w:r>
      <w:r w:rsidRPr="006605E5">
        <w:rPr>
          <w:rFonts w:ascii="Times New Roman" w:eastAsia="Times New Roman" w:hAnsi="Times New Roman" w:cs="Times New Roman"/>
          <w:sz w:val="24"/>
          <w:szCs w:val="24"/>
          <w:lang w:eastAsia="ru-RU"/>
        </w:rPr>
        <w:t>.</w:t>
      </w:r>
    </w:p>
    <w:p w:rsidR="000B26EA" w:rsidRPr="006605E5" w:rsidRDefault="000B26EA" w:rsidP="000B26EA">
      <w:pPr>
        <w:pStyle w:val="a6"/>
        <w:numPr>
          <w:ilvl w:val="0"/>
          <w:numId w:val="2"/>
        </w:numPr>
        <w:shd w:val="clear" w:color="auto" w:fill="FFFFFF"/>
        <w:spacing w:after="0"/>
        <w:jc w:val="both"/>
        <w:rPr>
          <w:rFonts w:ascii="Times New Roman" w:hAnsi="Times New Roman" w:cs="Times New Roman"/>
          <w:b/>
          <w:i/>
          <w:sz w:val="24"/>
          <w:szCs w:val="24"/>
        </w:rPr>
      </w:pPr>
      <w:r w:rsidRPr="006605E5">
        <w:rPr>
          <w:rFonts w:ascii="Times New Roman" w:eastAsia="Times New Roman" w:hAnsi="Times New Roman" w:cs="Times New Roman"/>
          <w:sz w:val="24"/>
          <w:szCs w:val="24"/>
          <w:lang w:eastAsia="ru-RU"/>
        </w:rPr>
        <w:t xml:space="preserve">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r w:rsidRPr="006605E5">
        <w:rPr>
          <w:rFonts w:ascii="Times New Roman" w:eastAsia="Times New Roman" w:hAnsi="Times New Roman" w:cs="Times New Roman"/>
          <w:sz w:val="24"/>
          <w:szCs w:val="24"/>
          <w:u w:val="single"/>
          <w:lang w:eastAsia="ru-RU"/>
        </w:rPr>
        <w:t>частью 7</w:t>
      </w:r>
      <w:r w:rsidRPr="006605E5">
        <w:rPr>
          <w:rFonts w:ascii="Times New Roman" w:eastAsia="Times New Roman" w:hAnsi="Times New Roman" w:cs="Times New Roman"/>
          <w:sz w:val="24"/>
          <w:szCs w:val="24"/>
          <w:lang w:eastAsia="ru-RU"/>
        </w:rPr>
        <w:t xml:space="preserve"> настоящей статьи,-</w:t>
      </w:r>
    </w:p>
    <w:p w:rsidR="000B26EA" w:rsidRPr="006605E5" w:rsidRDefault="000B26EA" w:rsidP="000B26EA">
      <w:pPr>
        <w:shd w:val="clear" w:color="auto" w:fill="FFFFFF"/>
        <w:spacing w:after="0"/>
        <w:jc w:val="both"/>
        <w:rPr>
          <w:rFonts w:ascii="Times New Roman" w:eastAsia="Times New Roman" w:hAnsi="Times New Roman" w:cs="Times New Roman"/>
          <w:sz w:val="24"/>
          <w:szCs w:val="24"/>
          <w:lang w:eastAsia="ru-RU"/>
        </w:rPr>
      </w:pPr>
      <w:r w:rsidRPr="006605E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6D184C10" wp14:editId="582AF1AE">
            <wp:simplePos x="0" y="0"/>
            <wp:positionH relativeFrom="column">
              <wp:posOffset>-159385</wp:posOffset>
            </wp:positionH>
            <wp:positionV relativeFrom="paragraph">
              <wp:posOffset>22860</wp:posOffset>
            </wp:positionV>
            <wp:extent cx="194945" cy="295275"/>
            <wp:effectExtent l="0" t="0" r="0" b="9525"/>
            <wp:wrapTight wrapText="bothSides">
              <wp:wrapPolygon edited="0">
                <wp:start x="2111" y="0"/>
                <wp:lineTo x="0" y="4181"/>
                <wp:lineTo x="0" y="6968"/>
                <wp:lineTo x="2111" y="20903"/>
                <wp:lineTo x="14775" y="20903"/>
                <wp:lineTo x="18997" y="12542"/>
                <wp:lineTo x="18997" y="1394"/>
                <wp:lineTo x="16886" y="0"/>
                <wp:lineTo x="2111" y="0"/>
              </wp:wrapPolygon>
            </wp:wrapTight>
            <wp:docPr id="18" name="Рисунок 18"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95275"/>
                    </a:xfrm>
                    <a:prstGeom prst="rect">
                      <a:avLst/>
                    </a:prstGeom>
                    <a:noFill/>
                  </pic:spPr>
                </pic:pic>
              </a:graphicData>
            </a:graphic>
            <wp14:sizeRelH relativeFrom="page">
              <wp14:pctWidth>0</wp14:pctWidth>
            </wp14:sizeRelH>
            <wp14:sizeRelV relativeFrom="page">
              <wp14:pctHeight>0</wp14:pctHeight>
            </wp14:sizeRelV>
          </wp:anchor>
        </w:drawing>
      </w:r>
      <w:r w:rsidRPr="006605E5">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w:t>
      </w:r>
      <w:r w:rsidRPr="006605E5">
        <w:rPr>
          <w:rFonts w:ascii="Times New Roman" w:eastAsia="Times New Roman" w:hAnsi="Times New Roman" w:cs="Times New Roman"/>
          <w:sz w:val="24"/>
          <w:szCs w:val="24"/>
          <w:u w:val="single"/>
          <w:lang w:eastAsia="ru-RU"/>
        </w:rPr>
        <w:t xml:space="preserve">от 20 </w:t>
      </w:r>
      <w:proofErr w:type="spellStart"/>
      <w:proofErr w:type="gramStart"/>
      <w:r w:rsidRPr="006605E5">
        <w:rPr>
          <w:rFonts w:ascii="Times New Roman" w:eastAsia="Times New Roman" w:hAnsi="Times New Roman" w:cs="Times New Roman"/>
          <w:sz w:val="24"/>
          <w:szCs w:val="24"/>
          <w:u w:val="single"/>
          <w:lang w:eastAsia="ru-RU"/>
        </w:rPr>
        <w:t>тыс</w:t>
      </w:r>
      <w:proofErr w:type="spellEnd"/>
      <w:proofErr w:type="gramEnd"/>
      <w:r w:rsidRPr="006605E5">
        <w:rPr>
          <w:rFonts w:ascii="Times New Roman" w:eastAsia="Times New Roman" w:hAnsi="Times New Roman" w:cs="Times New Roman"/>
          <w:sz w:val="24"/>
          <w:szCs w:val="24"/>
          <w:u w:val="single"/>
          <w:lang w:eastAsia="ru-RU"/>
        </w:rPr>
        <w:t xml:space="preserve"> до 30 </w:t>
      </w:r>
      <w:proofErr w:type="spellStart"/>
      <w:r w:rsidRPr="006605E5">
        <w:rPr>
          <w:rFonts w:ascii="Times New Roman" w:eastAsia="Times New Roman" w:hAnsi="Times New Roman" w:cs="Times New Roman"/>
          <w:sz w:val="24"/>
          <w:szCs w:val="24"/>
          <w:u w:val="single"/>
          <w:lang w:eastAsia="ru-RU"/>
        </w:rPr>
        <w:t>тыс</w:t>
      </w:r>
      <w:proofErr w:type="spellEnd"/>
      <w:r w:rsidRPr="006605E5">
        <w:rPr>
          <w:rFonts w:ascii="Times New Roman" w:eastAsia="Times New Roman" w:hAnsi="Times New Roman" w:cs="Times New Roman"/>
          <w:sz w:val="24"/>
          <w:szCs w:val="24"/>
          <w:u w:val="single"/>
          <w:lang w:eastAsia="ru-RU"/>
        </w:rPr>
        <w:t xml:space="preserve"> </w:t>
      </w:r>
      <w:proofErr w:type="spellStart"/>
      <w:r w:rsidRPr="006605E5">
        <w:rPr>
          <w:rFonts w:ascii="Times New Roman" w:eastAsia="Times New Roman" w:hAnsi="Times New Roman" w:cs="Times New Roman"/>
          <w:sz w:val="24"/>
          <w:szCs w:val="24"/>
          <w:u w:val="single"/>
          <w:lang w:eastAsia="ru-RU"/>
        </w:rPr>
        <w:t>руб</w:t>
      </w:r>
      <w:proofErr w:type="spellEnd"/>
      <w:r w:rsidRPr="006605E5">
        <w:rPr>
          <w:rFonts w:ascii="Times New Roman" w:eastAsia="Times New Roman" w:hAnsi="Times New Roman" w:cs="Times New Roman"/>
          <w:sz w:val="24"/>
          <w:szCs w:val="24"/>
          <w:lang w:eastAsia="ru-RU"/>
        </w:rPr>
        <w:t xml:space="preserve">, или обязательные работы на срок </w:t>
      </w:r>
      <w:r w:rsidRPr="006605E5">
        <w:rPr>
          <w:rFonts w:ascii="Times New Roman" w:eastAsia="Times New Roman" w:hAnsi="Times New Roman" w:cs="Times New Roman"/>
          <w:sz w:val="24"/>
          <w:szCs w:val="24"/>
          <w:u w:val="single"/>
          <w:lang w:eastAsia="ru-RU"/>
        </w:rPr>
        <w:t>до 50 часов</w:t>
      </w:r>
      <w:r w:rsidRPr="006605E5">
        <w:rPr>
          <w:rFonts w:ascii="Times New Roman" w:eastAsia="Times New Roman" w:hAnsi="Times New Roman" w:cs="Times New Roman"/>
          <w:sz w:val="24"/>
          <w:szCs w:val="24"/>
          <w:lang w:eastAsia="ru-RU"/>
        </w:rPr>
        <w:t xml:space="preserve">; на должностных лиц – </w:t>
      </w:r>
      <w:r w:rsidRPr="006605E5">
        <w:rPr>
          <w:rFonts w:ascii="Times New Roman" w:eastAsia="Times New Roman" w:hAnsi="Times New Roman" w:cs="Times New Roman"/>
          <w:sz w:val="24"/>
          <w:szCs w:val="24"/>
          <w:u w:val="single"/>
          <w:lang w:eastAsia="ru-RU"/>
        </w:rPr>
        <w:t xml:space="preserve">от 20 </w:t>
      </w:r>
      <w:proofErr w:type="spellStart"/>
      <w:r w:rsidRPr="006605E5">
        <w:rPr>
          <w:rFonts w:ascii="Times New Roman" w:eastAsia="Times New Roman" w:hAnsi="Times New Roman" w:cs="Times New Roman"/>
          <w:sz w:val="24"/>
          <w:szCs w:val="24"/>
          <w:u w:val="single"/>
          <w:lang w:eastAsia="ru-RU"/>
        </w:rPr>
        <w:t>тыс</w:t>
      </w:r>
      <w:proofErr w:type="spellEnd"/>
      <w:r w:rsidRPr="006605E5">
        <w:rPr>
          <w:rFonts w:ascii="Times New Roman" w:eastAsia="Times New Roman" w:hAnsi="Times New Roman" w:cs="Times New Roman"/>
          <w:sz w:val="24"/>
          <w:szCs w:val="24"/>
          <w:u w:val="single"/>
          <w:lang w:eastAsia="ru-RU"/>
        </w:rPr>
        <w:t xml:space="preserve"> до 40 </w:t>
      </w:r>
      <w:proofErr w:type="spellStart"/>
      <w:r w:rsidRPr="006605E5">
        <w:rPr>
          <w:rFonts w:ascii="Times New Roman" w:eastAsia="Times New Roman" w:hAnsi="Times New Roman" w:cs="Times New Roman"/>
          <w:sz w:val="24"/>
          <w:szCs w:val="24"/>
          <w:u w:val="single"/>
          <w:lang w:eastAsia="ru-RU"/>
        </w:rPr>
        <w:t>тыс</w:t>
      </w:r>
      <w:proofErr w:type="spellEnd"/>
      <w:r w:rsidRPr="006605E5">
        <w:rPr>
          <w:rFonts w:ascii="Times New Roman" w:eastAsia="Times New Roman" w:hAnsi="Times New Roman" w:cs="Times New Roman"/>
          <w:sz w:val="24"/>
          <w:szCs w:val="24"/>
          <w:u w:val="single"/>
          <w:lang w:eastAsia="ru-RU"/>
        </w:rPr>
        <w:t xml:space="preserve"> </w:t>
      </w:r>
      <w:proofErr w:type="spellStart"/>
      <w:r w:rsidRPr="006605E5">
        <w:rPr>
          <w:rFonts w:ascii="Times New Roman" w:eastAsia="Times New Roman" w:hAnsi="Times New Roman" w:cs="Times New Roman"/>
          <w:sz w:val="24"/>
          <w:szCs w:val="24"/>
          <w:u w:val="single"/>
          <w:lang w:eastAsia="ru-RU"/>
        </w:rPr>
        <w:t>руб</w:t>
      </w:r>
      <w:proofErr w:type="spellEnd"/>
      <w:r w:rsidRPr="006605E5">
        <w:rPr>
          <w:rFonts w:ascii="Times New Roman" w:eastAsia="Times New Roman" w:hAnsi="Times New Roman" w:cs="Times New Roman"/>
          <w:sz w:val="24"/>
          <w:szCs w:val="24"/>
          <w:lang w:eastAsia="ru-RU"/>
        </w:rPr>
        <w:t xml:space="preserve">; на юридических лиц – </w:t>
      </w:r>
      <w:r w:rsidRPr="006605E5">
        <w:rPr>
          <w:rFonts w:ascii="Times New Roman" w:eastAsia="Times New Roman" w:hAnsi="Times New Roman" w:cs="Times New Roman"/>
          <w:sz w:val="24"/>
          <w:szCs w:val="24"/>
          <w:u w:val="single"/>
          <w:lang w:eastAsia="ru-RU"/>
        </w:rPr>
        <w:t xml:space="preserve">от 70 </w:t>
      </w:r>
      <w:proofErr w:type="spellStart"/>
      <w:r w:rsidRPr="006605E5">
        <w:rPr>
          <w:rFonts w:ascii="Times New Roman" w:eastAsia="Times New Roman" w:hAnsi="Times New Roman" w:cs="Times New Roman"/>
          <w:sz w:val="24"/>
          <w:szCs w:val="24"/>
          <w:u w:val="single"/>
          <w:lang w:eastAsia="ru-RU"/>
        </w:rPr>
        <w:t>тыс</w:t>
      </w:r>
      <w:proofErr w:type="spellEnd"/>
      <w:r w:rsidRPr="006605E5">
        <w:rPr>
          <w:rFonts w:ascii="Times New Roman" w:eastAsia="Times New Roman" w:hAnsi="Times New Roman" w:cs="Times New Roman"/>
          <w:sz w:val="24"/>
          <w:szCs w:val="24"/>
          <w:u w:val="single"/>
          <w:lang w:eastAsia="ru-RU"/>
        </w:rPr>
        <w:t xml:space="preserve">  до 200 </w:t>
      </w:r>
      <w:proofErr w:type="spellStart"/>
      <w:r w:rsidRPr="006605E5">
        <w:rPr>
          <w:rFonts w:ascii="Times New Roman" w:eastAsia="Times New Roman" w:hAnsi="Times New Roman" w:cs="Times New Roman"/>
          <w:sz w:val="24"/>
          <w:szCs w:val="24"/>
          <w:u w:val="single"/>
          <w:lang w:eastAsia="ru-RU"/>
        </w:rPr>
        <w:t>тыс</w:t>
      </w:r>
      <w:proofErr w:type="spellEnd"/>
      <w:r w:rsidRPr="006605E5">
        <w:rPr>
          <w:rFonts w:ascii="Times New Roman" w:eastAsia="Times New Roman" w:hAnsi="Times New Roman" w:cs="Times New Roman"/>
          <w:sz w:val="24"/>
          <w:szCs w:val="24"/>
          <w:u w:val="single"/>
          <w:lang w:eastAsia="ru-RU"/>
        </w:rPr>
        <w:t xml:space="preserve"> руб</w:t>
      </w:r>
      <w:r w:rsidRPr="006605E5">
        <w:rPr>
          <w:rFonts w:ascii="Times New Roman" w:eastAsia="Times New Roman" w:hAnsi="Times New Roman" w:cs="Times New Roman"/>
          <w:sz w:val="24"/>
          <w:szCs w:val="24"/>
          <w:lang w:eastAsia="ru-RU"/>
        </w:rPr>
        <w:t>.</w:t>
      </w:r>
    </w:p>
    <w:p w:rsidR="000B26EA" w:rsidRPr="006605E5" w:rsidRDefault="000B26EA" w:rsidP="000B26EA">
      <w:pPr>
        <w:pStyle w:val="a6"/>
        <w:numPr>
          <w:ilvl w:val="0"/>
          <w:numId w:val="2"/>
        </w:numPr>
        <w:spacing w:before="100" w:beforeAutospacing="1" w:after="100" w:afterAutospacing="1"/>
        <w:jc w:val="both"/>
        <w:rPr>
          <w:rFonts w:ascii="Times New Roman" w:eastAsia="Times New Roman" w:hAnsi="Times New Roman" w:cs="Times New Roman"/>
          <w:iCs/>
          <w:sz w:val="24"/>
          <w:szCs w:val="24"/>
          <w:lang w:eastAsia="ru-RU"/>
        </w:rPr>
      </w:pPr>
      <w:proofErr w:type="gramStart"/>
      <w:r w:rsidRPr="006605E5">
        <w:rPr>
          <w:rFonts w:ascii="Times New Roman" w:eastAsia="Times New Roman" w:hAnsi="Times New Roman" w:cs="Times New Roman"/>
          <w:iCs/>
          <w:sz w:val="24"/>
          <w:szCs w:val="24"/>
          <w:lang w:eastAsia="ru-RU"/>
        </w:rPr>
        <w:t xml:space="preserve">Действия (бездействие), </w:t>
      </w:r>
      <w:r w:rsidRPr="006605E5">
        <w:rPr>
          <w:rFonts w:ascii="Times New Roman" w:eastAsia="Times New Roman" w:hAnsi="Times New Roman" w:cs="Times New Roman"/>
          <w:iCs/>
          <w:sz w:val="24"/>
          <w:szCs w:val="24"/>
          <w:u w:val="single"/>
          <w:lang w:eastAsia="ru-RU"/>
        </w:rPr>
        <w:t>предусмотренные частями 1 и 2</w:t>
      </w:r>
      <w:r w:rsidRPr="006605E5">
        <w:rPr>
          <w:rFonts w:ascii="Times New Roman" w:eastAsia="Times New Roman" w:hAnsi="Times New Roman" w:cs="Times New Roman"/>
          <w:iCs/>
          <w:sz w:val="24"/>
          <w:szCs w:val="24"/>
          <w:lang w:eastAsia="ru-RU"/>
        </w:rPr>
        <w:t xml:space="preserve"> настоящей статьи, повлекшие создание помех функционированию объектов жизнеобеспечения, транспортной 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 </w:t>
      </w:r>
      <w:proofErr w:type="gramEnd"/>
    </w:p>
    <w:p w:rsidR="000B26EA" w:rsidRPr="006605E5" w:rsidRDefault="000B26EA" w:rsidP="000B26EA">
      <w:pPr>
        <w:spacing w:before="100" w:beforeAutospacing="1" w:after="100" w:afterAutospacing="1"/>
        <w:jc w:val="both"/>
        <w:rPr>
          <w:rFonts w:ascii="Times New Roman" w:eastAsia="Times New Roman" w:hAnsi="Times New Roman" w:cs="Times New Roman"/>
          <w:iCs/>
          <w:sz w:val="24"/>
          <w:szCs w:val="24"/>
          <w:lang w:eastAsia="ru-RU"/>
        </w:rPr>
      </w:pPr>
      <w:r w:rsidRPr="006605E5">
        <w:rPr>
          <w:rFonts w:ascii="Times New Roman" w:hAnsi="Times New Roman" w:cs="Times New Roman"/>
          <w:noProof/>
          <w:sz w:val="24"/>
          <w:szCs w:val="24"/>
          <w:lang w:eastAsia="ru-RU"/>
        </w:rPr>
        <w:lastRenderedPageBreak/>
        <w:drawing>
          <wp:anchor distT="0" distB="0" distL="114300" distR="114300" simplePos="0" relativeHeight="251658240" behindDoc="1" locked="0" layoutInCell="1" allowOverlap="1" wp14:anchorId="02868166" wp14:editId="7D1EC9B8">
            <wp:simplePos x="0" y="0"/>
            <wp:positionH relativeFrom="column">
              <wp:posOffset>-168910</wp:posOffset>
            </wp:positionH>
            <wp:positionV relativeFrom="paragraph">
              <wp:posOffset>11430</wp:posOffset>
            </wp:positionV>
            <wp:extent cx="194945" cy="295275"/>
            <wp:effectExtent l="0" t="0" r="0" b="9525"/>
            <wp:wrapTight wrapText="bothSides">
              <wp:wrapPolygon edited="0">
                <wp:start x="2111" y="0"/>
                <wp:lineTo x="0" y="4181"/>
                <wp:lineTo x="0" y="6968"/>
                <wp:lineTo x="2111" y="20903"/>
                <wp:lineTo x="14775" y="20903"/>
                <wp:lineTo x="18997" y="12542"/>
                <wp:lineTo x="18997" y="1394"/>
                <wp:lineTo x="16886" y="0"/>
                <wp:lineTo x="2111" y="0"/>
              </wp:wrapPolygon>
            </wp:wrapTight>
            <wp:docPr id="17" name="Рисунок 17"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95275"/>
                    </a:xfrm>
                    <a:prstGeom prst="rect">
                      <a:avLst/>
                    </a:prstGeom>
                    <a:noFill/>
                  </pic:spPr>
                </pic:pic>
              </a:graphicData>
            </a:graphic>
            <wp14:sizeRelH relativeFrom="page">
              <wp14:pctWidth>0</wp14:pctWidth>
            </wp14:sizeRelH>
            <wp14:sizeRelV relativeFrom="page">
              <wp14:pctHeight>0</wp14:pctHeight>
            </wp14:sizeRelV>
          </wp:anchor>
        </w:drawing>
      </w:r>
      <w:r w:rsidRPr="006605E5">
        <w:rPr>
          <w:rFonts w:ascii="Times New Roman" w:eastAsia="Times New Roman" w:hAnsi="Times New Roman" w:cs="Times New Roman"/>
          <w:iCs/>
          <w:sz w:val="24"/>
          <w:szCs w:val="24"/>
          <w:lang w:eastAsia="ru-RU"/>
        </w:rPr>
        <w:t xml:space="preserve">влекут наложение административного штрафа на граждан в размере </w:t>
      </w:r>
      <w:r w:rsidRPr="006605E5">
        <w:rPr>
          <w:rFonts w:ascii="Times New Roman" w:eastAsia="Times New Roman" w:hAnsi="Times New Roman" w:cs="Times New Roman"/>
          <w:iCs/>
          <w:sz w:val="24"/>
          <w:szCs w:val="24"/>
          <w:u w:val="single"/>
          <w:lang w:eastAsia="ru-RU"/>
        </w:rPr>
        <w:t xml:space="preserve">от 30 </w:t>
      </w:r>
      <w:proofErr w:type="spellStart"/>
      <w:proofErr w:type="gramStart"/>
      <w:r w:rsidRPr="006605E5">
        <w:rPr>
          <w:rFonts w:ascii="Times New Roman" w:eastAsia="Times New Roman" w:hAnsi="Times New Roman" w:cs="Times New Roman"/>
          <w:iCs/>
          <w:sz w:val="24"/>
          <w:szCs w:val="24"/>
          <w:u w:val="single"/>
          <w:lang w:eastAsia="ru-RU"/>
        </w:rPr>
        <w:t>тыс</w:t>
      </w:r>
      <w:proofErr w:type="spellEnd"/>
      <w:proofErr w:type="gramEnd"/>
      <w:r w:rsidRPr="006605E5">
        <w:rPr>
          <w:rFonts w:ascii="Times New Roman" w:eastAsia="Times New Roman" w:hAnsi="Times New Roman" w:cs="Times New Roman"/>
          <w:iCs/>
          <w:sz w:val="24"/>
          <w:szCs w:val="24"/>
          <w:u w:val="single"/>
          <w:lang w:eastAsia="ru-RU"/>
        </w:rPr>
        <w:t xml:space="preserve"> до 50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w:t>
      </w:r>
      <w:proofErr w:type="spellStart"/>
      <w:r w:rsidRPr="006605E5">
        <w:rPr>
          <w:rFonts w:ascii="Times New Roman" w:eastAsia="Times New Roman" w:hAnsi="Times New Roman" w:cs="Times New Roman"/>
          <w:iCs/>
          <w:sz w:val="24"/>
          <w:szCs w:val="24"/>
          <w:u w:val="single"/>
          <w:lang w:eastAsia="ru-RU"/>
        </w:rPr>
        <w:t>руб</w:t>
      </w:r>
      <w:proofErr w:type="spellEnd"/>
      <w:r w:rsidRPr="006605E5">
        <w:rPr>
          <w:rFonts w:ascii="Times New Roman" w:eastAsia="Times New Roman" w:hAnsi="Times New Roman" w:cs="Times New Roman"/>
          <w:iCs/>
          <w:sz w:val="24"/>
          <w:szCs w:val="24"/>
          <w:lang w:eastAsia="ru-RU"/>
        </w:rPr>
        <w:t xml:space="preserve">, или обязательные работы на срок </w:t>
      </w:r>
      <w:r w:rsidRPr="006605E5">
        <w:rPr>
          <w:rFonts w:ascii="Times New Roman" w:eastAsia="Times New Roman" w:hAnsi="Times New Roman" w:cs="Times New Roman"/>
          <w:iCs/>
          <w:sz w:val="24"/>
          <w:szCs w:val="24"/>
          <w:u w:val="single"/>
          <w:lang w:eastAsia="ru-RU"/>
        </w:rPr>
        <w:t>до 100 час</w:t>
      </w:r>
      <w:r w:rsidRPr="006605E5">
        <w:rPr>
          <w:rFonts w:ascii="Times New Roman" w:eastAsia="Times New Roman" w:hAnsi="Times New Roman" w:cs="Times New Roman"/>
          <w:iCs/>
          <w:sz w:val="24"/>
          <w:szCs w:val="24"/>
          <w:lang w:eastAsia="ru-RU"/>
        </w:rPr>
        <w:t xml:space="preserve">ов; на должностных лиц – </w:t>
      </w:r>
      <w:r w:rsidRPr="006605E5">
        <w:rPr>
          <w:rFonts w:ascii="Times New Roman" w:eastAsia="Times New Roman" w:hAnsi="Times New Roman" w:cs="Times New Roman"/>
          <w:iCs/>
          <w:sz w:val="24"/>
          <w:szCs w:val="24"/>
          <w:u w:val="single"/>
          <w:lang w:eastAsia="ru-RU"/>
        </w:rPr>
        <w:t xml:space="preserve">от 50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до 100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w:t>
      </w:r>
      <w:proofErr w:type="spellStart"/>
      <w:r w:rsidRPr="006605E5">
        <w:rPr>
          <w:rFonts w:ascii="Times New Roman" w:eastAsia="Times New Roman" w:hAnsi="Times New Roman" w:cs="Times New Roman"/>
          <w:iCs/>
          <w:sz w:val="24"/>
          <w:szCs w:val="24"/>
          <w:u w:val="single"/>
          <w:lang w:eastAsia="ru-RU"/>
        </w:rPr>
        <w:t>руб</w:t>
      </w:r>
      <w:proofErr w:type="spellEnd"/>
      <w:r w:rsidRPr="006605E5">
        <w:rPr>
          <w:rFonts w:ascii="Times New Roman" w:eastAsia="Times New Roman" w:hAnsi="Times New Roman" w:cs="Times New Roman"/>
          <w:iCs/>
          <w:sz w:val="24"/>
          <w:szCs w:val="24"/>
          <w:lang w:eastAsia="ru-RU"/>
        </w:rPr>
        <w:t xml:space="preserve">; на юридических лиц – </w:t>
      </w:r>
      <w:r w:rsidRPr="006605E5">
        <w:rPr>
          <w:rFonts w:ascii="Times New Roman" w:eastAsia="Times New Roman" w:hAnsi="Times New Roman" w:cs="Times New Roman"/>
          <w:iCs/>
          <w:sz w:val="24"/>
          <w:szCs w:val="24"/>
          <w:u w:val="single"/>
          <w:lang w:eastAsia="ru-RU"/>
        </w:rPr>
        <w:t xml:space="preserve">от 250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до 500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руб</w:t>
      </w:r>
      <w:r w:rsidRPr="006605E5">
        <w:rPr>
          <w:rFonts w:ascii="Times New Roman" w:eastAsia="Times New Roman" w:hAnsi="Times New Roman" w:cs="Times New Roman"/>
          <w:iCs/>
          <w:sz w:val="24"/>
          <w:szCs w:val="24"/>
          <w:lang w:eastAsia="ru-RU"/>
        </w:rPr>
        <w:t>.</w:t>
      </w:r>
    </w:p>
    <w:p w:rsidR="000B26EA" w:rsidRPr="006605E5" w:rsidRDefault="000B26EA" w:rsidP="000B26EA">
      <w:pPr>
        <w:pStyle w:val="a6"/>
        <w:numPr>
          <w:ilvl w:val="0"/>
          <w:numId w:val="2"/>
        </w:numPr>
        <w:spacing w:after="0"/>
        <w:jc w:val="both"/>
        <w:rPr>
          <w:rFonts w:ascii="Times New Roman" w:eastAsia="Times New Roman" w:hAnsi="Times New Roman" w:cs="Times New Roman"/>
          <w:iCs/>
          <w:sz w:val="24"/>
          <w:szCs w:val="24"/>
          <w:lang w:eastAsia="ru-RU"/>
        </w:rPr>
      </w:pPr>
      <w:r w:rsidRPr="006605E5">
        <w:rPr>
          <w:rFonts w:ascii="Times New Roman" w:eastAsia="Times New Roman" w:hAnsi="Times New Roman" w:cs="Times New Roman"/>
          <w:iCs/>
          <w:sz w:val="24"/>
          <w:szCs w:val="24"/>
          <w:lang w:eastAsia="ru-RU"/>
        </w:rPr>
        <w:t xml:space="preserve">Действия (бездействие), </w:t>
      </w:r>
      <w:r w:rsidRPr="006605E5">
        <w:rPr>
          <w:rFonts w:ascii="Times New Roman" w:eastAsia="Times New Roman" w:hAnsi="Times New Roman" w:cs="Times New Roman"/>
          <w:iCs/>
          <w:sz w:val="24"/>
          <w:szCs w:val="24"/>
          <w:u w:val="single"/>
          <w:lang w:eastAsia="ru-RU"/>
        </w:rPr>
        <w:t>предусмотренные частями 1 и 2</w:t>
      </w:r>
      <w:r w:rsidRPr="006605E5">
        <w:rPr>
          <w:rFonts w:ascii="Times New Roman" w:eastAsia="Times New Roman" w:hAnsi="Times New Roman" w:cs="Times New Roman"/>
          <w:iCs/>
          <w:sz w:val="24"/>
          <w:szCs w:val="24"/>
          <w:lang w:eastAsia="ru-RU"/>
        </w:rPr>
        <w:t xml:space="preserve"> настоящей статьи, повлекшие причинение вреда здоровью человека или имуществу, если эти действия (бездействия) не содержат уголовно наказуемого деяния, - </w:t>
      </w:r>
    </w:p>
    <w:p w:rsidR="000B26EA" w:rsidRPr="006605E5" w:rsidRDefault="000B26EA" w:rsidP="000B26EA">
      <w:pPr>
        <w:spacing w:after="0"/>
        <w:jc w:val="both"/>
        <w:rPr>
          <w:rFonts w:ascii="Times New Roman" w:eastAsia="Times New Roman" w:hAnsi="Times New Roman" w:cs="Times New Roman"/>
          <w:iCs/>
          <w:sz w:val="24"/>
          <w:szCs w:val="24"/>
          <w:lang w:eastAsia="ru-RU"/>
        </w:rPr>
      </w:pPr>
      <w:r w:rsidRPr="006605E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212D835F" wp14:editId="6A1590BA">
            <wp:simplePos x="0" y="0"/>
            <wp:positionH relativeFrom="column">
              <wp:posOffset>-168910</wp:posOffset>
            </wp:positionH>
            <wp:positionV relativeFrom="paragraph">
              <wp:posOffset>24130</wp:posOffset>
            </wp:positionV>
            <wp:extent cx="194945" cy="295275"/>
            <wp:effectExtent l="0" t="0" r="0" b="9525"/>
            <wp:wrapTight wrapText="bothSides">
              <wp:wrapPolygon edited="0">
                <wp:start x="2111" y="0"/>
                <wp:lineTo x="0" y="4181"/>
                <wp:lineTo x="0" y="6968"/>
                <wp:lineTo x="2111" y="20903"/>
                <wp:lineTo x="14775" y="20903"/>
                <wp:lineTo x="18997" y="12542"/>
                <wp:lineTo x="18997" y="1394"/>
                <wp:lineTo x="16886" y="0"/>
                <wp:lineTo x="2111" y="0"/>
              </wp:wrapPolygon>
            </wp:wrapTight>
            <wp:docPr id="16" name="Рисунок 16"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95275"/>
                    </a:xfrm>
                    <a:prstGeom prst="rect">
                      <a:avLst/>
                    </a:prstGeom>
                    <a:noFill/>
                  </pic:spPr>
                </pic:pic>
              </a:graphicData>
            </a:graphic>
            <wp14:sizeRelH relativeFrom="page">
              <wp14:pctWidth>0</wp14:pctWidth>
            </wp14:sizeRelH>
            <wp14:sizeRelV relativeFrom="page">
              <wp14:pctHeight>0</wp14:pctHeight>
            </wp14:sizeRelV>
          </wp:anchor>
        </w:drawing>
      </w:r>
      <w:r w:rsidRPr="006605E5">
        <w:rPr>
          <w:rFonts w:ascii="Times New Roman" w:eastAsia="Times New Roman" w:hAnsi="Times New Roman" w:cs="Times New Roman"/>
          <w:iCs/>
          <w:sz w:val="24"/>
          <w:szCs w:val="24"/>
          <w:lang w:eastAsia="ru-RU"/>
        </w:rPr>
        <w:t xml:space="preserve">влекут наложение административного штрафа на граждан в размере </w:t>
      </w:r>
      <w:r w:rsidRPr="006605E5">
        <w:rPr>
          <w:rFonts w:ascii="Times New Roman" w:eastAsia="Times New Roman" w:hAnsi="Times New Roman" w:cs="Times New Roman"/>
          <w:iCs/>
          <w:sz w:val="24"/>
          <w:szCs w:val="24"/>
          <w:u w:val="single"/>
          <w:lang w:eastAsia="ru-RU"/>
        </w:rPr>
        <w:t xml:space="preserve">от 100 </w:t>
      </w:r>
      <w:proofErr w:type="spellStart"/>
      <w:proofErr w:type="gramStart"/>
      <w:r w:rsidRPr="006605E5">
        <w:rPr>
          <w:rFonts w:ascii="Times New Roman" w:eastAsia="Times New Roman" w:hAnsi="Times New Roman" w:cs="Times New Roman"/>
          <w:iCs/>
          <w:sz w:val="24"/>
          <w:szCs w:val="24"/>
          <w:u w:val="single"/>
          <w:lang w:eastAsia="ru-RU"/>
        </w:rPr>
        <w:t>тыс</w:t>
      </w:r>
      <w:proofErr w:type="spellEnd"/>
      <w:proofErr w:type="gramEnd"/>
      <w:r w:rsidRPr="006605E5">
        <w:rPr>
          <w:rFonts w:ascii="Times New Roman" w:eastAsia="Times New Roman" w:hAnsi="Times New Roman" w:cs="Times New Roman"/>
          <w:iCs/>
          <w:sz w:val="24"/>
          <w:szCs w:val="24"/>
          <w:u w:val="single"/>
          <w:lang w:eastAsia="ru-RU"/>
        </w:rPr>
        <w:t xml:space="preserve"> до 300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w:t>
      </w:r>
      <w:proofErr w:type="spellStart"/>
      <w:r w:rsidRPr="006605E5">
        <w:rPr>
          <w:rFonts w:ascii="Times New Roman" w:eastAsia="Times New Roman" w:hAnsi="Times New Roman" w:cs="Times New Roman"/>
          <w:iCs/>
          <w:sz w:val="24"/>
          <w:szCs w:val="24"/>
          <w:u w:val="single"/>
          <w:lang w:eastAsia="ru-RU"/>
        </w:rPr>
        <w:t>руб</w:t>
      </w:r>
      <w:proofErr w:type="spellEnd"/>
      <w:r w:rsidRPr="006605E5">
        <w:rPr>
          <w:rFonts w:ascii="Times New Roman" w:eastAsia="Times New Roman" w:hAnsi="Times New Roman" w:cs="Times New Roman"/>
          <w:iCs/>
          <w:sz w:val="24"/>
          <w:szCs w:val="24"/>
          <w:lang w:eastAsia="ru-RU"/>
        </w:rPr>
        <w:t xml:space="preserve">, или обязательные работы на срок </w:t>
      </w:r>
      <w:r w:rsidRPr="006605E5">
        <w:rPr>
          <w:rFonts w:ascii="Times New Roman" w:eastAsia="Times New Roman" w:hAnsi="Times New Roman" w:cs="Times New Roman"/>
          <w:iCs/>
          <w:sz w:val="24"/>
          <w:szCs w:val="24"/>
          <w:u w:val="single"/>
          <w:lang w:eastAsia="ru-RU"/>
        </w:rPr>
        <w:t>до 200 часов</w:t>
      </w:r>
      <w:r w:rsidRPr="006605E5">
        <w:rPr>
          <w:rFonts w:ascii="Times New Roman" w:eastAsia="Times New Roman" w:hAnsi="Times New Roman" w:cs="Times New Roman"/>
          <w:iCs/>
          <w:sz w:val="24"/>
          <w:szCs w:val="24"/>
          <w:lang w:eastAsia="ru-RU"/>
        </w:rPr>
        <w:t xml:space="preserve">, или административный арест на срок </w:t>
      </w:r>
      <w:r w:rsidRPr="006605E5">
        <w:rPr>
          <w:rFonts w:ascii="Times New Roman" w:eastAsia="Times New Roman" w:hAnsi="Times New Roman" w:cs="Times New Roman"/>
          <w:iCs/>
          <w:sz w:val="24"/>
          <w:szCs w:val="24"/>
          <w:u w:val="single"/>
          <w:lang w:eastAsia="ru-RU"/>
        </w:rPr>
        <w:t>до 20 суток</w:t>
      </w:r>
      <w:r w:rsidRPr="006605E5">
        <w:rPr>
          <w:rFonts w:ascii="Times New Roman" w:eastAsia="Times New Roman" w:hAnsi="Times New Roman" w:cs="Times New Roman"/>
          <w:iCs/>
          <w:sz w:val="24"/>
          <w:szCs w:val="24"/>
          <w:lang w:eastAsia="ru-RU"/>
        </w:rPr>
        <w:t xml:space="preserve">, на должностных лиц – </w:t>
      </w:r>
      <w:r w:rsidRPr="006605E5">
        <w:rPr>
          <w:rFonts w:ascii="Times New Roman" w:eastAsia="Times New Roman" w:hAnsi="Times New Roman" w:cs="Times New Roman"/>
          <w:iCs/>
          <w:sz w:val="24"/>
          <w:szCs w:val="24"/>
          <w:u w:val="single"/>
          <w:lang w:eastAsia="ru-RU"/>
        </w:rPr>
        <w:t xml:space="preserve">от 200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до 600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w:t>
      </w:r>
      <w:proofErr w:type="spellStart"/>
      <w:r w:rsidRPr="006605E5">
        <w:rPr>
          <w:rFonts w:ascii="Times New Roman" w:eastAsia="Times New Roman" w:hAnsi="Times New Roman" w:cs="Times New Roman"/>
          <w:iCs/>
          <w:sz w:val="24"/>
          <w:szCs w:val="24"/>
          <w:u w:val="single"/>
          <w:lang w:eastAsia="ru-RU"/>
        </w:rPr>
        <w:t>руб</w:t>
      </w:r>
      <w:proofErr w:type="spellEnd"/>
      <w:r w:rsidRPr="006605E5">
        <w:rPr>
          <w:rFonts w:ascii="Times New Roman" w:eastAsia="Times New Roman" w:hAnsi="Times New Roman" w:cs="Times New Roman"/>
          <w:iCs/>
          <w:sz w:val="24"/>
          <w:szCs w:val="24"/>
          <w:lang w:eastAsia="ru-RU"/>
        </w:rPr>
        <w:t xml:space="preserve">; на юридических лиц – </w:t>
      </w:r>
      <w:r w:rsidRPr="006605E5">
        <w:rPr>
          <w:rFonts w:ascii="Times New Roman" w:eastAsia="Times New Roman" w:hAnsi="Times New Roman" w:cs="Times New Roman"/>
          <w:iCs/>
          <w:sz w:val="24"/>
          <w:szCs w:val="24"/>
          <w:u w:val="single"/>
          <w:lang w:eastAsia="ru-RU"/>
        </w:rPr>
        <w:t xml:space="preserve">от 400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до 1 млн руб</w:t>
      </w:r>
      <w:r w:rsidRPr="006605E5">
        <w:rPr>
          <w:rFonts w:ascii="Times New Roman" w:eastAsia="Times New Roman" w:hAnsi="Times New Roman" w:cs="Times New Roman"/>
          <w:iCs/>
          <w:sz w:val="24"/>
          <w:szCs w:val="24"/>
          <w:lang w:eastAsia="ru-RU"/>
        </w:rPr>
        <w:t>.</w:t>
      </w:r>
    </w:p>
    <w:p w:rsidR="000B26EA" w:rsidRPr="006605E5" w:rsidRDefault="000B26EA" w:rsidP="000B26EA">
      <w:pPr>
        <w:pStyle w:val="a6"/>
        <w:numPr>
          <w:ilvl w:val="0"/>
          <w:numId w:val="2"/>
        </w:numPr>
        <w:spacing w:after="0"/>
        <w:jc w:val="both"/>
        <w:rPr>
          <w:rFonts w:ascii="Times New Roman" w:eastAsia="Times New Roman" w:hAnsi="Times New Roman" w:cs="Times New Roman"/>
          <w:iCs/>
          <w:sz w:val="24"/>
          <w:szCs w:val="24"/>
          <w:lang w:eastAsia="ru-RU"/>
        </w:rPr>
      </w:pPr>
      <w:r w:rsidRPr="006605E5">
        <w:rPr>
          <w:rFonts w:ascii="Times New Roman" w:eastAsia="Times New Roman" w:hAnsi="Times New Roman" w:cs="Times New Roman"/>
          <w:iCs/>
          <w:sz w:val="24"/>
          <w:szCs w:val="24"/>
          <w:lang w:eastAsia="ru-RU"/>
        </w:rPr>
        <w:t xml:space="preserve">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r w:rsidRPr="006605E5">
        <w:rPr>
          <w:rFonts w:ascii="Times New Roman" w:eastAsia="Times New Roman" w:hAnsi="Times New Roman" w:cs="Times New Roman"/>
          <w:iCs/>
          <w:sz w:val="24"/>
          <w:szCs w:val="24"/>
          <w:u w:val="single"/>
          <w:lang w:eastAsia="ru-RU"/>
        </w:rPr>
        <w:t>частью 6</w:t>
      </w:r>
      <w:r w:rsidRPr="006605E5">
        <w:rPr>
          <w:rFonts w:ascii="Times New Roman" w:eastAsia="Times New Roman" w:hAnsi="Times New Roman" w:cs="Times New Roman"/>
          <w:iCs/>
          <w:sz w:val="24"/>
          <w:szCs w:val="24"/>
          <w:lang w:eastAsia="ru-RU"/>
        </w:rPr>
        <w:t xml:space="preserve"> настоящей статьи, - </w:t>
      </w:r>
    </w:p>
    <w:p w:rsidR="000B26EA" w:rsidRPr="006605E5" w:rsidRDefault="000B26EA" w:rsidP="000B26EA">
      <w:pPr>
        <w:spacing w:after="0"/>
        <w:jc w:val="both"/>
        <w:rPr>
          <w:rFonts w:ascii="Times New Roman" w:eastAsia="Times New Roman" w:hAnsi="Times New Roman" w:cs="Times New Roman"/>
          <w:iCs/>
          <w:sz w:val="24"/>
          <w:szCs w:val="24"/>
          <w:lang w:eastAsia="ru-RU"/>
        </w:rPr>
      </w:pPr>
      <w:r w:rsidRPr="006605E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585E18C5" wp14:editId="2CE9184E">
            <wp:simplePos x="0" y="0"/>
            <wp:positionH relativeFrom="column">
              <wp:posOffset>-216535</wp:posOffset>
            </wp:positionH>
            <wp:positionV relativeFrom="paragraph">
              <wp:posOffset>45720</wp:posOffset>
            </wp:positionV>
            <wp:extent cx="194945" cy="295275"/>
            <wp:effectExtent l="0" t="0" r="0" b="9525"/>
            <wp:wrapTight wrapText="bothSides">
              <wp:wrapPolygon edited="0">
                <wp:start x="2111" y="0"/>
                <wp:lineTo x="0" y="4181"/>
                <wp:lineTo x="0" y="6968"/>
                <wp:lineTo x="2111" y="20903"/>
                <wp:lineTo x="14775" y="20903"/>
                <wp:lineTo x="18997" y="12542"/>
                <wp:lineTo x="18997" y="1394"/>
                <wp:lineTo x="16886" y="0"/>
                <wp:lineTo x="2111" y="0"/>
              </wp:wrapPolygon>
            </wp:wrapTight>
            <wp:docPr id="15" name="Рисунок 15"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95275"/>
                    </a:xfrm>
                    <a:prstGeom prst="rect">
                      <a:avLst/>
                    </a:prstGeom>
                    <a:noFill/>
                  </pic:spPr>
                </pic:pic>
              </a:graphicData>
            </a:graphic>
            <wp14:sizeRelH relativeFrom="page">
              <wp14:pctWidth>0</wp14:pctWidth>
            </wp14:sizeRelH>
            <wp14:sizeRelV relativeFrom="page">
              <wp14:pctHeight>0</wp14:pctHeight>
            </wp14:sizeRelV>
          </wp:anchor>
        </w:drawing>
      </w:r>
      <w:r w:rsidRPr="006605E5">
        <w:rPr>
          <w:rFonts w:ascii="Times New Roman" w:eastAsia="Times New Roman" w:hAnsi="Times New Roman" w:cs="Times New Roman"/>
          <w:iCs/>
          <w:sz w:val="24"/>
          <w:szCs w:val="24"/>
          <w:lang w:eastAsia="ru-RU"/>
        </w:rPr>
        <w:t xml:space="preserve">влечет наложение административного штрафа в размере </w:t>
      </w:r>
      <w:r w:rsidRPr="006605E5">
        <w:rPr>
          <w:rFonts w:ascii="Times New Roman" w:eastAsia="Times New Roman" w:hAnsi="Times New Roman" w:cs="Times New Roman"/>
          <w:iCs/>
          <w:sz w:val="24"/>
          <w:szCs w:val="24"/>
          <w:u w:val="single"/>
          <w:lang w:eastAsia="ru-RU"/>
        </w:rPr>
        <w:t xml:space="preserve">от 10 </w:t>
      </w:r>
      <w:proofErr w:type="spellStart"/>
      <w:proofErr w:type="gramStart"/>
      <w:r w:rsidRPr="006605E5">
        <w:rPr>
          <w:rFonts w:ascii="Times New Roman" w:eastAsia="Times New Roman" w:hAnsi="Times New Roman" w:cs="Times New Roman"/>
          <w:iCs/>
          <w:sz w:val="24"/>
          <w:szCs w:val="24"/>
          <w:u w:val="single"/>
          <w:lang w:eastAsia="ru-RU"/>
        </w:rPr>
        <w:t>тыс</w:t>
      </w:r>
      <w:proofErr w:type="spellEnd"/>
      <w:proofErr w:type="gramEnd"/>
      <w:r w:rsidRPr="006605E5">
        <w:rPr>
          <w:rFonts w:ascii="Times New Roman" w:eastAsia="Times New Roman" w:hAnsi="Times New Roman" w:cs="Times New Roman"/>
          <w:iCs/>
          <w:sz w:val="24"/>
          <w:szCs w:val="24"/>
          <w:u w:val="single"/>
          <w:lang w:eastAsia="ru-RU"/>
        </w:rPr>
        <w:t xml:space="preserve"> до 20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w:t>
      </w:r>
      <w:proofErr w:type="spellStart"/>
      <w:r w:rsidRPr="006605E5">
        <w:rPr>
          <w:rFonts w:ascii="Times New Roman" w:eastAsia="Times New Roman" w:hAnsi="Times New Roman" w:cs="Times New Roman"/>
          <w:iCs/>
          <w:sz w:val="24"/>
          <w:szCs w:val="24"/>
          <w:u w:val="single"/>
          <w:lang w:eastAsia="ru-RU"/>
        </w:rPr>
        <w:t>руб</w:t>
      </w:r>
      <w:proofErr w:type="spellEnd"/>
      <w:r w:rsidRPr="006605E5">
        <w:rPr>
          <w:rFonts w:ascii="Times New Roman" w:eastAsia="Times New Roman" w:hAnsi="Times New Roman" w:cs="Times New Roman"/>
          <w:iCs/>
          <w:sz w:val="24"/>
          <w:szCs w:val="24"/>
          <w:lang w:eastAsia="ru-RU"/>
        </w:rPr>
        <w:t xml:space="preserve"> или обязательные работы на срок </w:t>
      </w:r>
      <w:r w:rsidRPr="006605E5">
        <w:rPr>
          <w:rFonts w:ascii="Times New Roman" w:eastAsia="Times New Roman" w:hAnsi="Times New Roman" w:cs="Times New Roman"/>
          <w:iCs/>
          <w:sz w:val="24"/>
          <w:szCs w:val="24"/>
          <w:u w:val="single"/>
          <w:lang w:eastAsia="ru-RU"/>
        </w:rPr>
        <w:t>до 40 час</w:t>
      </w:r>
      <w:r w:rsidRPr="006605E5">
        <w:rPr>
          <w:rFonts w:ascii="Times New Roman" w:eastAsia="Times New Roman" w:hAnsi="Times New Roman" w:cs="Times New Roman"/>
          <w:iCs/>
          <w:sz w:val="24"/>
          <w:szCs w:val="24"/>
          <w:lang w:eastAsia="ru-RU"/>
        </w:rPr>
        <w:t>ов.</w:t>
      </w:r>
    </w:p>
    <w:p w:rsidR="000B26EA" w:rsidRPr="006605E5" w:rsidRDefault="00CF53F2" w:rsidP="000B26EA">
      <w:pPr>
        <w:pStyle w:val="a6"/>
        <w:numPr>
          <w:ilvl w:val="0"/>
          <w:numId w:val="2"/>
        </w:numPr>
        <w:spacing w:after="0"/>
        <w:jc w:val="both"/>
        <w:rPr>
          <w:rFonts w:ascii="Times New Roman" w:eastAsia="Times New Roman" w:hAnsi="Times New Roman" w:cs="Times New Roman"/>
          <w:iCs/>
          <w:sz w:val="24"/>
          <w:szCs w:val="24"/>
          <w:lang w:eastAsia="ru-RU"/>
        </w:rPr>
      </w:pPr>
      <w:r w:rsidRPr="006605E5">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22DD9BFB" wp14:editId="2AB5AA4D">
            <wp:simplePos x="0" y="0"/>
            <wp:positionH relativeFrom="column">
              <wp:posOffset>-216535</wp:posOffset>
            </wp:positionH>
            <wp:positionV relativeFrom="paragraph">
              <wp:posOffset>544195</wp:posOffset>
            </wp:positionV>
            <wp:extent cx="194945" cy="295275"/>
            <wp:effectExtent l="0" t="0" r="0" b="9525"/>
            <wp:wrapTight wrapText="bothSides">
              <wp:wrapPolygon edited="0">
                <wp:start x="2111" y="0"/>
                <wp:lineTo x="0" y="4181"/>
                <wp:lineTo x="0" y="6968"/>
                <wp:lineTo x="2111" y="20903"/>
                <wp:lineTo x="14775" y="20903"/>
                <wp:lineTo x="18997" y="12542"/>
                <wp:lineTo x="18997" y="1394"/>
                <wp:lineTo x="16886" y="0"/>
                <wp:lineTo x="2111" y="0"/>
              </wp:wrapPolygon>
            </wp:wrapTight>
            <wp:docPr id="25" name="Рисунок 25"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95275"/>
                    </a:xfrm>
                    <a:prstGeom prst="rect">
                      <a:avLst/>
                    </a:prstGeom>
                    <a:noFill/>
                  </pic:spPr>
                </pic:pic>
              </a:graphicData>
            </a:graphic>
            <wp14:sizeRelH relativeFrom="page">
              <wp14:pctWidth>0</wp14:pctWidth>
            </wp14:sizeRelH>
            <wp14:sizeRelV relativeFrom="page">
              <wp14:pctHeight>0</wp14:pctHeight>
            </wp14:sizeRelV>
          </wp:anchor>
        </w:drawing>
      </w:r>
      <w:r w:rsidR="000B26EA" w:rsidRPr="006605E5">
        <w:rPr>
          <w:rFonts w:ascii="Times New Roman" w:eastAsia="Times New Roman" w:hAnsi="Times New Roman" w:cs="Times New Roman"/>
          <w:iCs/>
          <w:sz w:val="24"/>
          <w:szCs w:val="24"/>
          <w:lang w:eastAsia="ru-RU"/>
        </w:rPr>
        <w:t>Действия (бездействие), предусмотренные</w:t>
      </w:r>
      <w:r w:rsidR="000B26EA" w:rsidRPr="006605E5">
        <w:rPr>
          <w:rFonts w:ascii="Times New Roman" w:eastAsia="Times New Roman" w:hAnsi="Times New Roman" w:cs="Times New Roman"/>
          <w:iCs/>
          <w:sz w:val="24"/>
          <w:szCs w:val="24"/>
          <w:u w:val="single"/>
          <w:lang w:eastAsia="ru-RU"/>
        </w:rPr>
        <w:t xml:space="preserve"> частью 5</w:t>
      </w:r>
      <w:r w:rsidR="000B26EA" w:rsidRPr="006605E5">
        <w:rPr>
          <w:rFonts w:ascii="Times New Roman" w:eastAsia="Times New Roman" w:hAnsi="Times New Roman" w:cs="Times New Roman"/>
          <w:iCs/>
          <w:sz w:val="24"/>
          <w:szCs w:val="24"/>
          <w:lang w:eastAsia="ru-RU"/>
        </w:rPr>
        <w:t xml:space="preserve"> настоящей статьи, повлекшие причинение вреда здоровью человека или имуществу, если</w:t>
      </w:r>
      <w:r w:rsidR="000B26EA" w:rsidRPr="006605E5">
        <w:rPr>
          <w:rFonts w:ascii="Times New Roman" w:hAnsi="Times New Roman" w:cs="Times New Roman"/>
          <w:sz w:val="24"/>
          <w:szCs w:val="24"/>
        </w:rPr>
        <w:t xml:space="preserve"> </w:t>
      </w:r>
      <w:r w:rsidR="000B26EA" w:rsidRPr="006605E5">
        <w:rPr>
          <w:rFonts w:ascii="Times New Roman" w:eastAsia="Times New Roman" w:hAnsi="Times New Roman" w:cs="Times New Roman"/>
          <w:iCs/>
          <w:sz w:val="24"/>
          <w:szCs w:val="24"/>
          <w:lang w:eastAsia="ru-RU"/>
        </w:rPr>
        <w:t>эти действия (бездействия) не содержат уголовно наказуемого деяния,</w:t>
      </w:r>
      <w:r w:rsidRPr="00CF53F2">
        <w:rPr>
          <w:rFonts w:ascii="Times New Roman" w:hAnsi="Times New Roman" w:cs="Times New Roman"/>
          <w:noProof/>
          <w:sz w:val="24"/>
          <w:szCs w:val="24"/>
          <w:lang w:eastAsia="ru-RU"/>
        </w:rPr>
        <w:t xml:space="preserve"> </w:t>
      </w:r>
      <w:r w:rsidR="000B26EA" w:rsidRPr="006605E5">
        <w:rPr>
          <w:rFonts w:ascii="Times New Roman" w:eastAsia="Times New Roman" w:hAnsi="Times New Roman" w:cs="Times New Roman"/>
          <w:iCs/>
          <w:sz w:val="24"/>
          <w:szCs w:val="24"/>
          <w:lang w:eastAsia="ru-RU"/>
        </w:rPr>
        <w:t xml:space="preserve"> - </w:t>
      </w:r>
    </w:p>
    <w:p w:rsidR="000B26EA" w:rsidRPr="006605E5" w:rsidRDefault="000B26EA" w:rsidP="00CF53F2">
      <w:pPr>
        <w:spacing w:after="0"/>
        <w:jc w:val="both"/>
        <w:rPr>
          <w:rFonts w:ascii="Times New Roman" w:eastAsia="Times New Roman" w:hAnsi="Times New Roman" w:cs="Times New Roman"/>
          <w:iCs/>
          <w:sz w:val="24"/>
          <w:szCs w:val="24"/>
          <w:lang w:eastAsia="ru-RU"/>
        </w:rPr>
      </w:pPr>
      <w:r w:rsidRPr="006605E5">
        <w:rPr>
          <w:rFonts w:ascii="Times New Roman" w:eastAsia="Times New Roman" w:hAnsi="Times New Roman" w:cs="Times New Roman"/>
          <w:iCs/>
          <w:sz w:val="24"/>
          <w:szCs w:val="24"/>
          <w:lang w:eastAsia="ru-RU"/>
        </w:rPr>
        <w:t xml:space="preserve">влекут наложение административного штрафа в размере от 150 </w:t>
      </w:r>
      <w:proofErr w:type="spellStart"/>
      <w:proofErr w:type="gramStart"/>
      <w:r w:rsidRPr="006605E5">
        <w:rPr>
          <w:rFonts w:ascii="Times New Roman" w:eastAsia="Times New Roman" w:hAnsi="Times New Roman" w:cs="Times New Roman"/>
          <w:iCs/>
          <w:sz w:val="24"/>
          <w:szCs w:val="24"/>
          <w:lang w:eastAsia="ru-RU"/>
        </w:rPr>
        <w:t>тыс</w:t>
      </w:r>
      <w:proofErr w:type="spellEnd"/>
      <w:proofErr w:type="gramEnd"/>
      <w:r w:rsidRPr="006605E5">
        <w:rPr>
          <w:rFonts w:ascii="Times New Roman" w:eastAsia="Times New Roman" w:hAnsi="Times New Roman" w:cs="Times New Roman"/>
          <w:iCs/>
          <w:sz w:val="24"/>
          <w:szCs w:val="24"/>
          <w:lang w:eastAsia="ru-RU"/>
        </w:rPr>
        <w:t xml:space="preserve"> до 300 </w:t>
      </w:r>
      <w:proofErr w:type="spellStart"/>
      <w:r w:rsidRPr="006605E5">
        <w:rPr>
          <w:rFonts w:ascii="Times New Roman" w:eastAsia="Times New Roman" w:hAnsi="Times New Roman" w:cs="Times New Roman"/>
          <w:iCs/>
          <w:sz w:val="24"/>
          <w:szCs w:val="24"/>
          <w:lang w:eastAsia="ru-RU"/>
        </w:rPr>
        <w:t>тыс</w:t>
      </w:r>
      <w:proofErr w:type="spellEnd"/>
      <w:r w:rsidRPr="006605E5">
        <w:rPr>
          <w:rFonts w:ascii="Times New Roman" w:eastAsia="Times New Roman" w:hAnsi="Times New Roman" w:cs="Times New Roman"/>
          <w:iCs/>
          <w:sz w:val="24"/>
          <w:szCs w:val="24"/>
          <w:lang w:eastAsia="ru-RU"/>
        </w:rPr>
        <w:t xml:space="preserve"> </w:t>
      </w:r>
      <w:proofErr w:type="spellStart"/>
      <w:r w:rsidRPr="006605E5">
        <w:rPr>
          <w:rFonts w:ascii="Times New Roman" w:eastAsia="Times New Roman" w:hAnsi="Times New Roman" w:cs="Times New Roman"/>
          <w:iCs/>
          <w:sz w:val="24"/>
          <w:szCs w:val="24"/>
          <w:lang w:eastAsia="ru-RU"/>
        </w:rPr>
        <w:t>руб</w:t>
      </w:r>
      <w:proofErr w:type="spellEnd"/>
      <w:r w:rsidRPr="006605E5">
        <w:rPr>
          <w:rFonts w:ascii="Times New Roman" w:eastAsia="Times New Roman" w:hAnsi="Times New Roman" w:cs="Times New Roman"/>
          <w:iCs/>
          <w:sz w:val="24"/>
          <w:szCs w:val="24"/>
          <w:lang w:eastAsia="ru-RU"/>
        </w:rPr>
        <w:t>, или обязательные работы на срок до 200 часов, или административный арест на срок до 15 суток.</w:t>
      </w:r>
      <w:r w:rsidR="00CF53F2">
        <w:rPr>
          <w:rFonts w:ascii="Times New Roman" w:eastAsia="Times New Roman" w:hAnsi="Times New Roman" w:cs="Times New Roman"/>
          <w:iCs/>
          <w:sz w:val="24"/>
          <w:szCs w:val="24"/>
          <w:lang w:eastAsia="ru-RU"/>
        </w:rPr>
        <w:t xml:space="preserve">  </w:t>
      </w:r>
      <w:r w:rsidRPr="006605E5">
        <w:rPr>
          <w:rFonts w:ascii="Times New Roman" w:eastAsia="Times New Roman" w:hAnsi="Times New Roman" w:cs="Times New Roman"/>
          <w:iCs/>
          <w:sz w:val="24"/>
          <w:szCs w:val="24"/>
          <w:lang w:eastAsia="ru-RU"/>
        </w:rPr>
        <w:t>(в ред. ФЗ от 21.07.2014 №258-ФЗ)</w:t>
      </w:r>
    </w:p>
    <w:p w:rsidR="000B26EA" w:rsidRPr="006605E5" w:rsidRDefault="000B26EA" w:rsidP="000B26EA">
      <w:pPr>
        <w:pStyle w:val="a6"/>
        <w:numPr>
          <w:ilvl w:val="1"/>
          <w:numId w:val="2"/>
        </w:numPr>
        <w:spacing w:after="0"/>
        <w:jc w:val="both"/>
        <w:rPr>
          <w:rFonts w:ascii="Times New Roman" w:eastAsia="Times New Roman" w:hAnsi="Times New Roman" w:cs="Times New Roman"/>
          <w:iCs/>
          <w:sz w:val="24"/>
          <w:szCs w:val="24"/>
          <w:lang w:eastAsia="ru-RU"/>
        </w:rPr>
      </w:pPr>
      <w:proofErr w:type="gramStart"/>
      <w:r w:rsidRPr="006605E5">
        <w:rPr>
          <w:rFonts w:ascii="Times New Roman" w:eastAsia="Times New Roman" w:hAnsi="Times New Roman" w:cs="Times New Roman"/>
          <w:iCs/>
          <w:sz w:val="24"/>
          <w:szCs w:val="24"/>
          <w:lang w:eastAsia="ru-RU"/>
        </w:rPr>
        <w:t xml:space="preserve">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и\или транспортных средств либо доступу граждан к жилым помещениям или объектам транспортной или социальной инфраструктуры, - </w:t>
      </w:r>
      <w:proofErr w:type="gramEnd"/>
    </w:p>
    <w:p w:rsidR="000B26EA" w:rsidRPr="006605E5" w:rsidRDefault="000B26EA" w:rsidP="000B26EA">
      <w:pPr>
        <w:spacing w:after="0"/>
        <w:jc w:val="both"/>
        <w:rPr>
          <w:rFonts w:ascii="Times New Roman" w:eastAsia="Times New Roman" w:hAnsi="Times New Roman" w:cs="Times New Roman"/>
          <w:iCs/>
          <w:sz w:val="24"/>
          <w:szCs w:val="24"/>
          <w:u w:val="single"/>
          <w:lang w:eastAsia="ru-RU"/>
        </w:rPr>
      </w:pPr>
      <w:r w:rsidRPr="006605E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055640E8" wp14:editId="5904AC38">
            <wp:simplePos x="0" y="0"/>
            <wp:positionH relativeFrom="column">
              <wp:posOffset>-140335</wp:posOffset>
            </wp:positionH>
            <wp:positionV relativeFrom="paragraph">
              <wp:posOffset>67945</wp:posOffset>
            </wp:positionV>
            <wp:extent cx="194945" cy="295275"/>
            <wp:effectExtent l="0" t="0" r="0" b="9525"/>
            <wp:wrapTight wrapText="bothSides">
              <wp:wrapPolygon edited="0">
                <wp:start x="2111" y="0"/>
                <wp:lineTo x="0" y="4181"/>
                <wp:lineTo x="0" y="6968"/>
                <wp:lineTo x="2111" y="20903"/>
                <wp:lineTo x="14775" y="20903"/>
                <wp:lineTo x="18997" y="12542"/>
                <wp:lineTo x="18997" y="1394"/>
                <wp:lineTo x="16886" y="0"/>
                <wp:lineTo x="2111" y="0"/>
              </wp:wrapPolygon>
            </wp:wrapTight>
            <wp:docPr id="14" name="Рисунок 14"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95275"/>
                    </a:xfrm>
                    <a:prstGeom prst="rect">
                      <a:avLst/>
                    </a:prstGeom>
                    <a:noFill/>
                  </pic:spPr>
                </pic:pic>
              </a:graphicData>
            </a:graphic>
            <wp14:sizeRelH relativeFrom="page">
              <wp14:pctWidth>0</wp14:pctWidth>
            </wp14:sizeRelH>
            <wp14:sizeRelV relativeFrom="page">
              <wp14:pctHeight>0</wp14:pctHeight>
            </wp14:sizeRelV>
          </wp:anchor>
        </w:drawing>
      </w:r>
      <w:r w:rsidRPr="006605E5">
        <w:rPr>
          <w:rFonts w:ascii="Times New Roman" w:eastAsia="Times New Roman" w:hAnsi="Times New Roman" w:cs="Times New Roman"/>
          <w:iCs/>
          <w:sz w:val="24"/>
          <w:szCs w:val="24"/>
          <w:lang w:eastAsia="ru-RU"/>
        </w:rPr>
        <w:t xml:space="preserve">влечет наложение административного штрафа на граждан в размере </w:t>
      </w:r>
      <w:r w:rsidRPr="006605E5">
        <w:rPr>
          <w:rFonts w:ascii="Times New Roman" w:eastAsia="Times New Roman" w:hAnsi="Times New Roman" w:cs="Times New Roman"/>
          <w:iCs/>
          <w:sz w:val="24"/>
          <w:szCs w:val="24"/>
          <w:u w:val="single"/>
          <w:lang w:eastAsia="ru-RU"/>
        </w:rPr>
        <w:t xml:space="preserve">от 10 </w:t>
      </w:r>
      <w:proofErr w:type="spellStart"/>
      <w:proofErr w:type="gramStart"/>
      <w:r w:rsidRPr="006605E5">
        <w:rPr>
          <w:rFonts w:ascii="Times New Roman" w:eastAsia="Times New Roman" w:hAnsi="Times New Roman" w:cs="Times New Roman"/>
          <w:iCs/>
          <w:sz w:val="24"/>
          <w:szCs w:val="24"/>
          <w:u w:val="single"/>
          <w:lang w:eastAsia="ru-RU"/>
        </w:rPr>
        <w:t>тыс</w:t>
      </w:r>
      <w:proofErr w:type="spellEnd"/>
      <w:proofErr w:type="gramEnd"/>
      <w:r w:rsidRPr="006605E5">
        <w:rPr>
          <w:rFonts w:ascii="Times New Roman" w:eastAsia="Times New Roman" w:hAnsi="Times New Roman" w:cs="Times New Roman"/>
          <w:iCs/>
          <w:sz w:val="24"/>
          <w:szCs w:val="24"/>
          <w:u w:val="single"/>
          <w:lang w:eastAsia="ru-RU"/>
        </w:rPr>
        <w:t xml:space="preserve"> до 20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w:t>
      </w:r>
      <w:proofErr w:type="spellStart"/>
      <w:r w:rsidRPr="006605E5">
        <w:rPr>
          <w:rFonts w:ascii="Times New Roman" w:eastAsia="Times New Roman" w:hAnsi="Times New Roman" w:cs="Times New Roman"/>
          <w:iCs/>
          <w:sz w:val="24"/>
          <w:szCs w:val="24"/>
          <w:u w:val="single"/>
          <w:lang w:eastAsia="ru-RU"/>
        </w:rPr>
        <w:t>руб</w:t>
      </w:r>
      <w:proofErr w:type="spellEnd"/>
      <w:r w:rsidRPr="006605E5">
        <w:rPr>
          <w:rFonts w:ascii="Times New Roman" w:eastAsia="Times New Roman" w:hAnsi="Times New Roman" w:cs="Times New Roman"/>
          <w:iCs/>
          <w:sz w:val="24"/>
          <w:szCs w:val="24"/>
          <w:lang w:eastAsia="ru-RU"/>
        </w:rPr>
        <w:t xml:space="preserve"> или обязательные работы на срок </w:t>
      </w:r>
      <w:r w:rsidRPr="006605E5">
        <w:rPr>
          <w:rFonts w:ascii="Times New Roman" w:eastAsia="Times New Roman" w:hAnsi="Times New Roman" w:cs="Times New Roman"/>
          <w:iCs/>
          <w:sz w:val="24"/>
          <w:szCs w:val="24"/>
          <w:u w:val="single"/>
          <w:lang w:eastAsia="ru-RU"/>
        </w:rPr>
        <w:t>до 100 час</w:t>
      </w:r>
      <w:r w:rsidRPr="006605E5">
        <w:rPr>
          <w:rFonts w:ascii="Times New Roman" w:eastAsia="Times New Roman" w:hAnsi="Times New Roman" w:cs="Times New Roman"/>
          <w:iCs/>
          <w:sz w:val="24"/>
          <w:szCs w:val="24"/>
          <w:lang w:eastAsia="ru-RU"/>
        </w:rPr>
        <w:t xml:space="preserve">, или административный арест на срок </w:t>
      </w:r>
      <w:r w:rsidRPr="006605E5">
        <w:rPr>
          <w:rFonts w:ascii="Times New Roman" w:eastAsia="Times New Roman" w:hAnsi="Times New Roman" w:cs="Times New Roman"/>
          <w:iCs/>
          <w:sz w:val="24"/>
          <w:szCs w:val="24"/>
          <w:u w:val="single"/>
          <w:lang w:eastAsia="ru-RU"/>
        </w:rPr>
        <w:t>до 15 суток</w:t>
      </w:r>
      <w:r w:rsidRPr="006605E5">
        <w:rPr>
          <w:rFonts w:ascii="Times New Roman" w:eastAsia="Times New Roman" w:hAnsi="Times New Roman" w:cs="Times New Roman"/>
          <w:iCs/>
          <w:sz w:val="24"/>
          <w:szCs w:val="24"/>
          <w:lang w:eastAsia="ru-RU"/>
        </w:rPr>
        <w:t xml:space="preserve">; на должностных лиц – </w:t>
      </w:r>
      <w:r w:rsidRPr="006605E5">
        <w:rPr>
          <w:rFonts w:ascii="Times New Roman" w:eastAsia="Times New Roman" w:hAnsi="Times New Roman" w:cs="Times New Roman"/>
          <w:iCs/>
          <w:sz w:val="24"/>
          <w:szCs w:val="24"/>
          <w:u w:val="single"/>
          <w:lang w:eastAsia="ru-RU"/>
        </w:rPr>
        <w:t xml:space="preserve">от 50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до 100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w:t>
      </w:r>
      <w:proofErr w:type="spellStart"/>
      <w:r w:rsidRPr="006605E5">
        <w:rPr>
          <w:rFonts w:ascii="Times New Roman" w:eastAsia="Times New Roman" w:hAnsi="Times New Roman" w:cs="Times New Roman"/>
          <w:iCs/>
          <w:sz w:val="24"/>
          <w:szCs w:val="24"/>
          <w:u w:val="single"/>
          <w:lang w:eastAsia="ru-RU"/>
        </w:rPr>
        <w:t>руб</w:t>
      </w:r>
      <w:proofErr w:type="spellEnd"/>
      <w:r w:rsidRPr="006605E5">
        <w:rPr>
          <w:rFonts w:ascii="Times New Roman" w:eastAsia="Times New Roman" w:hAnsi="Times New Roman" w:cs="Times New Roman"/>
          <w:iCs/>
          <w:sz w:val="24"/>
          <w:szCs w:val="24"/>
          <w:lang w:eastAsia="ru-RU"/>
        </w:rPr>
        <w:t xml:space="preserve">; на юридических лиц – </w:t>
      </w:r>
      <w:r w:rsidRPr="006605E5">
        <w:rPr>
          <w:rFonts w:ascii="Times New Roman" w:eastAsia="Times New Roman" w:hAnsi="Times New Roman" w:cs="Times New Roman"/>
          <w:iCs/>
          <w:sz w:val="24"/>
          <w:szCs w:val="24"/>
          <w:u w:val="single"/>
          <w:lang w:eastAsia="ru-RU"/>
        </w:rPr>
        <w:t xml:space="preserve">от 200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до 300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руб.</w:t>
      </w:r>
    </w:p>
    <w:p w:rsidR="000B26EA" w:rsidRPr="006605E5" w:rsidRDefault="000B26EA" w:rsidP="000B26EA">
      <w:pPr>
        <w:pStyle w:val="a6"/>
        <w:numPr>
          <w:ilvl w:val="0"/>
          <w:numId w:val="2"/>
        </w:numPr>
        <w:spacing w:after="0"/>
        <w:jc w:val="both"/>
        <w:rPr>
          <w:rFonts w:ascii="Times New Roman" w:eastAsia="Times New Roman" w:hAnsi="Times New Roman" w:cs="Times New Roman"/>
          <w:iCs/>
          <w:sz w:val="24"/>
          <w:szCs w:val="24"/>
          <w:lang w:eastAsia="ru-RU"/>
        </w:rPr>
      </w:pPr>
      <w:proofErr w:type="gramStart"/>
      <w:r w:rsidRPr="006605E5">
        <w:rPr>
          <w:rFonts w:ascii="Times New Roman" w:eastAsia="Times New Roman" w:hAnsi="Times New Roman" w:cs="Times New Roman"/>
          <w:iCs/>
          <w:sz w:val="24"/>
          <w:szCs w:val="24"/>
          <w:lang w:eastAsia="ru-RU"/>
        </w:rPr>
        <w:t xml:space="preserve">Организация либо проведение несанкционированных собрании, митинге, демонстрации, шествии или пикетировании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 </w:t>
      </w:r>
      <w:proofErr w:type="gramEnd"/>
    </w:p>
    <w:p w:rsidR="000B26EA" w:rsidRPr="006605E5" w:rsidRDefault="000B26EA" w:rsidP="000B26EA">
      <w:pPr>
        <w:spacing w:after="0"/>
        <w:jc w:val="both"/>
        <w:rPr>
          <w:rFonts w:ascii="Times New Roman" w:eastAsia="Times New Roman" w:hAnsi="Times New Roman" w:cs="Times New Roman"/>
          <w:iCs/>
          <w:sz w:val="24"/>
          <w:szCs w:val="24"/>
          <w:lang w:eastAsia="ru-RU"/>
        </w:rPr>
      </w:pPr>
      <w:r w:rsidRPr="006605E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234FB311" wp14:editId="43955B08">
            <wp:simplePos x="0" y="0"/>
            <wp:positionH relativeFrom="column">
              <wp:posOffset>-187960</wp:posOffset>
            </wp:positionH>
            <wp:positionV relativeFrom="paragraph">
              <wp:posOffset>17780</wp:posOffset>
            </wp:positionV>
            <wp:extent cx="194945" cy="295275"/>
            <wp:effectExtent l="0" t="0" r="0" b="9525"/>
            <wp:wrapTight wrapText="bothSides">
              <wp:wrapPolygon edited="0">
                <wp:start x="2111" y="0"/>
                <wp:lineTo x="0" y="4181"/>
                <wp:lineTo x="0" y="6968"/>
                <wp:lineTo x="2111" y="20903"/>
                <wp:lineTo x="14775" y="20903"/>
                <wp:lineTo x="18997" y="12542"/>
                <wp:lineTo x="18997" y="1394"/>
                <wp:lineTo x="16886" y="0"/>
                <wp:lineTo x="2111" y="0"/>
              </wp:wrapPolygon>
            </wp:wrapTight>
            <wp:docPr id="13" name="Рисунок 13"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95275"/>
                    </a:xfrm>
                    <a:prstGeom prst="rect">
                      <a:avLst/>
                    </a:prstGeom>
                    <a:noFill/>
                  </pic:spPr>
                </pic:pic>
              </a:graphicData>
            </a:graphic>
            <wp14:sizeRelH relativeFrom="page">
              <wp14:pctWidth>0</wp14:pctWidth>
            </wp14:sizeRelH>
            <wp14:sizeRelV relativeFrom="page">
              <wp14:pctHeight>0</wp14:pctHeight>
            </wp14:sizeRelV>
          </wp:anchor>
        </w:drawing>
      </w:r>
      <w:r w:rsidRPr="006605E5">
        <w:rPr>
          <w:rFonts w:ascii="Times New Roman" w:eastAsia="Times New Roman" w:hAnsi="Times New Roman" w:cs="Times New Roman"/>
          <w:iCs/>
          <w:sz w:val="24"/>
          <w:szCs w:val="24"/>
          <w:lang w:eastAsia="ru-RU"/>
        </w:rPr>
        <w:t xml:space="preserve">влечет наложение административного штрафа в размере </w:t>
      </w:r>
      <w:r w:rsidRPr="006605E5">
        <w:rPr>
          <w:rFonts w:ascii="Times New Roman" w:eastAsia="Times New Roman" w:hAnsi="Times New Roman" w:cs="Times New Roman"/>
          <w:iCs/>
          <w:sz w:val="24"/>
          <w:szCs w:val="24"/>
          <w:u w:val="single"/>
          <w:lang w:eastAsia="ru-RU"/>
        </w:rPr>
        <w:t xml:space="preserve">от 150 </w:t>
      </w:r>
      <w:proofErr w:type="spellStart"/>
      <w:proofErr w:type="gramStart"/>
      <w:r w:rsidRPr="006605E5">
        <w:rPr>
          <w:rFonts w:ascii="Times New Roman" w:eastAsia="Times New Roman" w:hAnsi="Times New Roman" w:cs="Times New Roman"/>
          <w:iCs/>
          <w:sz w:val="24"/>
          <w:szCs w:val="24"/>
          <w:u w:val="single"/>
          <w:lang w:eastAsia="ru-RU"/>
        </w:rPr>
        <w:t>тыс</w:t>
      </w:r>
      <w:proofErr w:type="spellEnd"/>
      <w:proofErr w:type="gramEnd"/>
      <w:r w:rsidRPr="006605E5">
        <w:rPr>
          <w:rFonts w:ascii="Times New Roman" w:eastAsia="Times New Roman" w:hAnsi="Times New Roman" w:cs="Times New Roman"/>
          <w:iCs/>
          <w:sz w:val="24"/>
          <w:szCs w:val="24"/>
          <w:u w:val="single"/>
          <w:lang w:eastAsia="ru-RU"/>
        </w:rPr>
        <w:t xml:space="preserve"> до 300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w:t>
      </w:r>
      <w:proofErr w:type="spellStart"/>
      <w:r w:rsidRPr="006605E5">
        <w:rPr>
          <w:rFonts w:ascii="Times New Roman" w:eastAsia="Times New Roman" w:hAnsi="Times New Roman" w:cs="Times New Roman"/>
          <w:iCs/>
          <w:sz w:val="24"/>
          <w:szCs w:val="24"/>
          <w:u w:val="single"/>
          <w:lang w:eastAsia="ru-RU"/>
        </w:rPr>
        <w:t>руб</w:t>
      </w:r>
      <w:proofErr w:type="spellEnd"/>
      <w:r w:rsidRPr="006605E5">
        <w:rPr>
          <w:rFonts w:ascii="Times New Roman" w:eastAsia="Times New Roman" w:hAnsi="Times New Roman" w:cs="Times New Roman"/>
          <w:iCs/>
          <w:sz w:val="24"/>
          <w:szCs w:val="24"/>
          <w:lang w:eastAsia="ru-RU"/>
        </w:rPr>
        <w:t xml:space="preserve"> или административный арест на срок </w:t>
      </w:r>
      <w:r w:rsidRPr="006605E5">
        <w:rPr>
          <w:rFonts w:ascii="Times New Roman" w:eastAsia="Times New Roman" w:hAnsi="Times New Roman" w:cs="Times New Roman"/>
          <w:iCs/>
          <w:sz w:val="24"/>
          <w:szCs w:val="24"/>
          <w:u w:val="single"/>
          <w:lang w:eastAsia="ru-RU"/>
        </w:rPr>
        <w:t>до 15 суток</w:t>
      </w:r>
      <w:r w:rsidRPr="006605E5">
        <w:rPr>
          <w:rFonts w:ascii="Times New Roman" w:eastAsia="Times New Roman" w:hAnsi="Times New Roman" w:cs="Times New Roman"/>
          <w:iCs/>
          <w:sz w:val="24"/>
          <w:szCs w:val="24"/>
          <w:lang w:eastAsia="ru-RU"/>
        </w:rPr>
        <w:t xml:space="preserve">; на должностных лиц – </w:t>
      </w:r>
      <w:r w:rsidRPr="006605E5">
        <w:rPr>
          <w:rFonts w:ascii="Times New Roman" w:eastAsia="Times New Roman" w:hAnsi="Times New Roman" w:cs="Times New Roman"/>
          <w:iCs/>
          <w:sz w:val="24"/>
          <w:szCs w:val="24"/>
          <w:u w:val="single"/>
          <w:lang w:eastAsia="ru-RU"/>
        </w:rPr>
        <w:t xml:space="preserve">от 200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до 600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w:t>
      </w:r>
      <w:proofErr w:type="spellStart"/>
      <w:r w:rsidRPr="006605E5">
        <w:rPr>
          <w:rFonts w:ascii="Times New Roman" w:eastAsia="Times New Roman" w:hAnsi="Times New Roman" w:cs="Times New Roman"/>
          <w:iCs/>
          <w:sz w:val="24"/>
          <w:szCs w:val="24"/>
          <w:u w:val="single"/>
          <w:lang w:eastAsia="ru-RU"/>
        </w:rPr>
        <w:t>руб</w:t>
      </w:r>
      <w:proofErr w:type="spellEnd"/>
      <w:r w:rsidRPr="006605E5">
        <w:rPr>
          <w:rFonts w:ascii="Times New Roman" w:eastAsia="Times New Roman" w:hAnsi="Times New Roman" w:cs="Times New Roman"/>
          <w:iCs/>
          <w:sz w:val="24"/>
          <w:szCs w:val="24"/>
          <w:lang w:eastAsia="ru-RU"/>
        </w:rPr>
        <w:t>; на юридических лиц – о</w:t>
      </w:r>
      <w:r w:rsidRPr="006605E5">
        <w:rPr>
          <w:rFonts w:ascii="Times New Roman" w:eastAsia="Times New Roman" w:hAnsi="Times New Roman" w:cs="Times New Roman"/>
          <w:iCs/>
          <w:sz w:val="24"/>
          <w:szCs w:val="24"/>
          <w:u w:val="single"/>
          <w:lang w:eastAsia="ru-RU"/>
        </w:rPr>
        <w:t xml:space="preserve">т 500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до 1 млн руб</w:t>
      </w:r>
      <w:r w:rsidRPr="006605E5">
        <w:rPr>
          <w:rFonts w:ascii="Times New Roman" w:eastAsia="Times New Roman" w:hAnsi="Times New Roman" w:cs="Times New Roman"/>
          <w:iCs/>
          <w:sz w:val="24"/>
          <w:szCs w:val="24"/>
          <w:lang w:eastAsia="ru-RU"/>
        </w:rPr>
        <w:t>.</w:t>
      </w:r>
    </w:p>
    <w:p w:rsidR="000B26EA" w:rsidRPr="006605E5" w:rsidRDefault="000B26EA" w:rsidP="000B26EA">
      <w:pPr>
        <w:pStyle w:val="a6"/>
        <w:numPr>
          <w:ilvl w:val="0"/>
          <w:numId w:val="2"/>
        </w:numPr>
        <w:spacing w:after="0"/>
        <w:jc w:val="both"/>
        <w:rPr>
          <w:rFonts w:ascii="Times New Roman" w:eastAsia="Times New Roman" w:hAnsi="Times New Roman" w:cs="Times New Roman"/>
          <w:iCs/>
          <w:sz w:val="24"/>
          <w:szCs w:val="24"/>
          <w:lang w:eastAsia="ru-RU"/>
        </w:rPr>
      </w:pPr>
      <w:r w:rsidRPr="006605E5">
        <w:rPr>
          <w:rFonts w:ascii="Times New Roman" w:eastAsia="Times New Roman" w:hAnsi="Times New Roman" w:cs="Times New Roman"/>
          <w:iCs/>
          <w:sz w:val="24"/>
          <w:szCs w:val="24"/>
          <w:lang w:eastAsia="ru-RU"/>
        </w:rPr>
        <w:t xml:space="preserve">Повторное совершение административного правонарушения, предусмотренного частями 1 – 6.1. настоящей статьи, если это действие не содержит уголовно наказуемого деяния, - </w:t>
      </w:r>
    </w:p>
    <w:p w:rsidR="000B26EA" w:rsidRPr="006605E5" w:rsidRDefault="000B26EA" w:rsidP="000B26EA">
      <w:pPr>
        <w:spacing w:after="0"/>
        <w:jc w:val="both"/>
        <w:rPr>
          <w:rFonts w:ascii="Times New Roman" w:eastAsia="Times New Roman" w:hAnsi="Times New Roman" w:cs="Times New Roman"/>
          <w:iCs/>
          <w:sz w:val="24"/>
          <w:szCs w:val="24"/>
          <w:lang w:eastAsia="ru-RU"/>
        </w:rPr>
      </w:pPr>
      <w:r w:rsidRPr="006605E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53D2232A" wp14:editId="3F9BD341">
            <wp:simplePos x="0" y="0"/>
            <wp:positionH relativeFrom="column">
              <wp:posOffset>-187960</wp:posOffset>
            </wp:positionH>
            <wp:positionV relativeFrom="paragraph">
              <wp:posOffset>25400</wp:posOffset>
            </wp:positionV>
            <wp:extent cx="194945" cy="295275"/>
            <wp:effectExtent l="0" t="0" r="0" b="9525"/>
            <wp:wrapTight wrapText="bothSides">
              <wp:wrapPolygon edited="0">
                <wp:start x="2111" y="0"/>
                <wp:lineTo x="0" y="4181"/>
                <wp:lineTo x="0" y="6968"/>
                <wp:lineTo x="2111" y="20903"/>
                <wp:lineTo x="14775" y="20903"/>
                <wp:lineTo x="18997" y="12542"/>
                <wp:lineTo x="18997" y="1394"/>
                <wp:lineTo x="16886" y="0"/>
                <wp:lineTo x="2111" y="0"/>
              </wp:wrapPolygon>
            </wp:wrapTight>
            <wp:docPr id="12" name="Рисунок 12"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95275"/>
                    </a:xfrm>
                    <a:prstGeom prst="rect">
                      <a:avLst/>
                    </a:prstGeom>
                    <a:noFill/>
                  </pic:spPr>
                </pic:pic>
              </a:graphicData>
            </a:graphic>
            <wp14:sizeRelH relativeFrom="page">
              <wp14:pctWidth>0</wp14:pctWidth>
            </wp14:sizeRelH>
            <wp14:sizeRelV relativeFrom="page">
              <wp14:pctHeight>0</wp14:pctHeight>
            </wp14:sizeRelV>
          </wp:anchor>
        </w:drawing>
      </w:r>
      <w:r w:rsidRPr="006605E5">
        <w:rPr>
          <w:rFonts w:ascii="Times New Roman" w:eastAsia="Times New Roman" w:hAnsi="Times New Roman" w:cs="Times New Roman"/>
          <w:iCs/>
          <w:sz w:val="24"/>
          <w:szCs w:val="24"/>
          <w:lang w:eastAsia="ru-RU"/>
        </w:rPr>
        <w:t xml:space="preserve">влечет наложение административного штрафа на граждан в размере </w:t>
      </w:r>
      <w:r w:rsidRPr="006605E5">
        <w:rPr>
          <w:rFonts w:ascii="Times New Roman" w:eastAsia="Times New Roman" w:hAnsi="Times New Roman" w:cs="Times New Roman"/>
          <w:iCs/>
          <w:sz w:val="24"/>
          <w:szCs w:val="24"/>
          <w:u w:val="single"/>
          <w:lang w:eastAsia="ru-RU"/>
        </w:rPr>
        <w:t xml:space="preserve">от 150 </w:t>
      </w:r>
      <w:proofErr w:type="spellStart"/>
      <w:proofErr w:type="gramStart"/>
      <w:r w:rsidRPr="006605E5">
        <w:rPr>
          <w:rFonts w:ascii="Times New Roman" w:eastAsia="Times New Roman" w:hAnsi="Times New Roman" w:cs="Times New Roman"/>
          <w:iCs/>
          <w:sz w:val="24"/>
          <w:szCs w:val="24"/>
          <w:u w:val="single"/>
          <w:lang w:eastAsia="ru-RU"/>
        </w:rPr>
        <w:t>тыс</w:t>
      </w:r>
      <w:proofErr w:type="spellEnd"/>
      <w:proofErr w:type="gramEnd"/>
      <w:r w:rsidRPr="006605E5">
        <w:rPr>
          <w:rFonts w:ascii="Times New Roman" w:eastAsia="Times New Roman" w:hAnsi="Times New Roman" w:cs="Times New Roman"/>
          <w:iCs/>
          <w:sz w:val="24"/>
          <w:szCs w:val="24"/>
          <w:u w:val="single"/>
          <w:lang w:eastAsia="ru-RU"/>
        </w:rPr>
        <w:t xml:space="preserve"> до 300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w:t>
      </w:r>
      <w:proofErr w:type="spellStart"/>
      <w:r w:rsidRPr="006605E5">
        <w:rPr>
          <w:rFonts w:ascii="Times New Roman" w:eastAsia="Times New Roman" w:hAnsi="Times New Roman" w:cs="Times New Roman"/>
          <w:iCs/>
          <w:sz w:val="24"/>
          <w:szCs w:val="24"/>
          <w:u w:val="single"/>
          <w:lang w:eastAsia="ru-RU"/>
        </w:rPr>
        <w:t>руб</w:t>
      </w:r>
      <w:proofErr w:type="spellEnd"/>
      <w:r w:rsidRPr="006605E5">
        <w:rPr>
          <w:rFonts w:ascii="Times New Roman" w:eastAsia="Times New Roman" w:hAnsi="Times New Roman" w:cs="Times New Roman"/>
          <w:iCs/>
          <w:sz w:val="24"/>
          <w:szCs w:val="24"/>
          <w:lang w:eastAsia="ru-RU"/>
        </w:rPr>
        <w:t xml:space="preserve"> или обязательные работы на срок </w:t>
      </w:r>
      <w:r w:rsidRPr="006605E5">
        <w:rPr>
          <w:rFonts w:ascii="Times New Roman" w:eastAsia="Times New Roman" w:hAnsi="Times New Roman" w:cs="Times New Roman"/>
          <w:iCs/>
          <w:sz w:val="24"/>
          <w:szCs w:val="24"/>
          <w:u w:val="single"/>
          <w:lang w:eastAsia="ru-RU"/>
        </w:rPr>
        <w:t>от 40 час до 100 час</w:t>
      </w:r>
      <w:r w:rsidRPr="006605E5">
        <w:rPr>
          <w:rFonts w:ascii="Times New Roman" w:eastAsia="Times New Roman" w:hAnsi="Times New Roman" w:cs="Times New Roman"/>
          <w:iCs/>
          <w:sz w:val="24"/>
          <w:szCs w:val="24"/>
          <w:lang w:eastAsia="ru-RU"/>
        </w:rPr>
        <w:t xml:space="preserve">, или административный арест на срок </w:t>
      </w:r>
      <w:r w:rsidRPr="006605E5">
        <w:rPr>
          <w:rFonts w:ascii="Times New Roman" w:eastAsia="Times New Roman" w:hAnsi="Times New Roman" w:cs="Times New Roman"/>
          <w:iCs/>
          <w:sz w:val="24"/>
          <w:szCs w:val="24"/>
          <w:u w:val="single"/>
          <w:lang w:eastAsia="ru-RU"/>
        </w:rPr>
        <w:t>до 30 суток</w:t>
      </w:r>
      <w:r w:rsidRPr="006605E5">
        <w:rPr>
          <w:rFonts w:ascii="Times New Roman" w:eastAsia="Times New Roman" w:hAnsi="Times New Roman" w:cs="Times New Roman"/>
          <w:iCs/>
          <w:sz w:val="24"/>
          <w:szCs w:val="24"/>
          <w:lang w:eastAsia="ru-RU"/>
        </w:rPr>
        <w:t xml:space="preserve">; на должностных лиц – </w:t>
      </w:r>
      <w:r w:rsidRPr="006605E5">
        <w:rPr>
          <w:rFonts w:ascii="Times New Roman" w:eastAsia="Times New Roman" w:hAnsi="Times New Roman" w:cs="Times New Roman"/>
          <w:iCs/>
          <w:sz w:val="24"/>
          <w:szCs w:val="24"/>
          <w:u w:val="single"/>
          <w:lang w:eastAsia="ru-RU"/>
        </w:rPr>
        <w:t xml:space="preserve">от 200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до 600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w:t>
      </w:r>
      <w:proofErr w:type="spellStart"/>
      <w:r w:rsidRPr="006605E5">
        <w:rPr>
          <w:rFonts w:ascii="Times New Roman" w:eastAsia="Times New Roman" w:hAnsi="Times New Roman" w:cs="Times New Roman"/>
          <w:iCs/>
          <w:sz w:val="24"/>
          <w:szCs w:val="24"/>
          <w:u w:val="single"/>
          <w:lang w:eastAsia="ru-RU"/>
        </w:rPr>
        <w:t>руб</w:t>
      </w:r>
      <w:proofErr w:type="spellEnd"/>
      <w:r w:rsidRPr="006605E5">
        <w:rPr>
          <w:rFonts w:ascii="Times New Roman" w:eastAsia="Times New Roman" w:hAnsi="Times New Roman" w:cs="Times New Roman"/>
          <w:iCs/>
          <w:sz w:val="24"/>
          <w:szCs w:val="24"/>
          <w:lang w:eastAsia="ru-RU"/>
        </w:rPr>
        <w:t xml:space="preserve">; на юридических лиц – </w:t>
      </w:r>
      <w:r w:rsidRPr="006605E5">
        <w:rPr>
          <w:rFonts w:ascii="Times New Roman" w:eastAsia="Times New Roman" w:hAnsi="Times New Roman" w:cs="Times New Roman"/>
          <w:iCs/>
          <w:sz w:val="24"/>
          <w:szCs w:val="24"/>
          <w:u w:val="single"/>
          <w:lang w:eastAsia="ru-RU"/>
        </w:rPr>
        <w:t xml:space="preserve">от 500 </w:t>
      </w:r>
      <w:proofErr w:type="spellStart"/>
      <w:r w:rsidRPr="006605E5">
        <w:rPr>
          <w:rFonts w:ascii="Times New Roman" w:eastAsia="Times New Roman" w:hAnsi="Times New Roman" w:cs="Times New Roman"/>
          <w:iCs/>
          <w:sz w:val="24"/>
          <w:szCs w:val="24"/>
          <w:u w:val="single"/>
          <w:lang w:eastAsia="ru-RU"/>
        </w:rPr>
        <w:t>тыс</w:t>
      </w:r>
      <w:proofErr w:type="spellEnd"/>
      <w:r w:rsidRPr="006605E5">
        <w:rPr>
          <w:rFonts w:ascii="Times New Roman" w:eastAsia="Times New Roman" w:hAnsi="Times New Roman" w:cs="Times New Roman"/>
          <w:iCs/>
          <w:sz w:val="24"/>
          <w:szCs w:val="24"/>
          <w:u w:val="single"/>
          <w:lang w:eastAsia="ru-RU"/>
        </w:rPr>
        <w:t xml:space="preserve"> до 1 млн руб</w:t>
      </w:r>
      <w:r w:rsidRPr="006605E5">
        <w:rPr>
          <w:rFonts w:ascii="Times New Roman" w:eastAsia="Times New Roman" w:hAnsi="Times New Roman" w:cs="Times New Roman"/>
          <w:iCs/>
          <w:sz w:val="24"/>
          <w:szCs w:val="24"/>
          <w:lang w:eastAsia="ru-RU"/>
        </w:rPr>
        <w:t>.</w:t>
      </w:r>
    </w:p>
    <w:p w:rsidR="000B26EA" w:rsidRPr="006605E5" w:rsidRDefault="000B26EA" w:rsidP="000B26EA">
      <w:pPr>
        <w:spacing w:before="100" w:beforeAutospacing="1" w:after="100" w:afterAutospacing="1"/>
        <w:jc w:val="both"/>
        <w:rPr>
          <w:rFonts w:ascii="Times New Roman" w:eastAsia="Times New Roman" w:hAnsi="Times New Roman" w:cs="Times New Roman"/>
          <w:iCs/>
          <w:sz w:val="24"/>
          <w:szCs w:val="24"/>
          <w:lang w:eastAsia="ru-RU"/>
        </w:rPr>
      </w:pPr>
      <w:r w:rsidRPr="006605E5">
        <w:rPr>
          <w:rFonts w:ascii="Times New Roman" w:eastAsia="Times New Roman" w:hAnsi="Times New Roman" w:cs="Times New Roman"/>
          <w:b/>
          <w:iCs/>
          <w:sz w:val="24"/>
          <w:szCs w:val="24"/>
          <w:lang w:eastAsia="ru-RU"/>
        </w:rPr>
        <w:lastRenderedPageBreak/>
        <w:t>Статья 212.</w:t>
      </w:r>
      <w:r w:rsidRPr="006605E5">
        <w:rPr>
          <w:rFonts w:ascii="Times New Roman" w:eastAsia="Times New Roman" w:hAnsi="Times New Roman" w:cs="Times New Roman"/>
          <w:iCs/>
          <w:sz w:val="24"/>
          <w:szCs w:val="24"/>
          <w:lang w:eastAsia="ru-RU"/>
        </w:rPr>
        <w:t xml:space="preserve"> </w:t>
      </w:r>
      <w:r w:rsidRPr="006605E5">
        <w:rPr>
          <w:rFonts w:ascii="Times New Roman" w:eastAsia="Times New Roman" w:hAnsi="Times New Roman" w:cs="Times New Roman"/>
          <w:b/>
          <w:iCs/>
          <w:sz w:val="24"/>
          <w:szCs w:val="24"/>
          <w:lang w:eastAsia="ru-RU"/>
        </w:rPr>
        <w:t>Массовые беспорядки</w:t>
      </w:r>
    </w:p>
    <w:p w:rsidR="000B26EA" w:rsidRPr="006605E5" w:rsidRDefault="000B26EA" w:rsidP="000B26EA">
      <w:pPr>
        <w:pStyle w:val="a6"/>
        <w:numPr>
          <w:ilvl w:val="0"/>
          <w:numId w:val="3"/>
        </w:numPr>
        <w:spacing w:before="100" w:beforeAutospacing="1" w:after="100" w:afterAutospacing="1"/>
        <w:jc w:val="both"/>
        <w:rPr>
          <w:rFonts w:ascii="Times New Roman" w:eastAsia="Times New Roman" w:hAnsi="Times New Roman" w:cs="Times New Roman"/>
          <w:iCs/>
          <w:sz w:val="24"/>
          <w:szCs w:val="24"/>
          <w:lang w:eastAsia="ru-RU"/>
        </w:rPr>
      </w:pPr>
      <w:r w:rsidRPr="006605E5">
        <w:rPr>
          <w:rFonts w:ascii="Times New Roman" w:eastAsia="Times New Roman" w:hAnsi="Times New Roman" w:cs="Times New Roman"/>
          <w:iCs/>
          <w:sz w:val="24"/>
          <w:szCs w:val="24"/>
          <w:lang w:eastAsia="ru-RU"/>
        </w:rPr>
        <w:t xml:space="preserve">Организация массовых беспорядков, сопровождающихся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 </w:t>
      </w:r>
    </w:p>
    <w:p w:rsidR="000B26EA" w:rsidRPr="006605E5" w:rsidRDefault="000B26EA" w:rsidP="000B26EA">
      <w:pPr>
        <w:spacing w:before="100" w:beforeAutospacing="1" w:after="100" w:afterAutospacing="1"/>
        <w:ind w:left="360"/>
        <w:jc w:val="both"/>
        <w:rPr>
          <w:rFonts w:ascii="Times New Roman" w:eastAsia="Times New Roman" w:hAnsi="Times New Roman" w:cs="Times New Roman"/>
          <w:iCs/>
          <w:sz w:val="24"/>
          <w:szCs w:val="24"/>
          <w:u w:val="single"/>
          <w:lang w:eastAsia="ru-RU"/>
        </w:rPr>
      </w:pPr>
      <w:r w:rsidRPr="006605E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58044C03" wp14:editId="37E50268">
            <wp:simplePos x="0" y="0"/>
            <wp:positionH relativeFrom="column">
              <wp:posOffset>-92710</wp:posOffset>
            </wp:positionH>
            <wp:positionV relativeFrom="paragraph">
              <wp:posOffset>12065</wp:posOffset>
            </wp:positionV>
            <wp:extent cx="194945" cy="295275"/>
            <wp:effectExtent l="0" t="0" r="0" b="9525"/>
            <wp:wrapTight wrapText="bothSides">
              <wp:wrapPolygon edited="0">
                <wp:start x="2111" y="0"/>
                <wp:lineTo x="0" y="4181"/>
                <wp:lineTo x="0" y="6968"/>
                <wp:lineTo x="2111" y="20903"/>
                <wp:lineTo x="14775" y="20903"/>
                <wp:lineTo x="18997" y="12542"/>
                <wp:lineTo x="18997" y="1394"/>
                <wp:lineTo x="16886" y="0"/>
                <wp:lineTo x="2111" y="0"/>
              </wp:wrapPolygon>
            </wp:wrapTight>
            <wp:docPr id="11" name="Рисунок 11"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95275"/>
                    </a:xfrm>
                    <a:prstGeom prst="rect">
                      <a:avLst/>
                    </a:prstGeom>
                    <a:noFill/>
                  </pic:spPr>
                </pic:pic>
              </a:graphicData>
            </a:graphic>
            <wp14:sizeRelH relativeFrom="page">
              <wp14:pctWidth>0</wp14:pctWidth>
            </wp14:sizeRelH>
            <wp14:sizeRelV relativeFrom="page">
              <wp14:pctHeight>0</wp14:pctHeight>
            </wp14:sizeRelV>
          </wp:anchor>
        </w:drawing>
      </w:r>
      <w:r w:rsidRPr="006605E5">
        <w:rPr>
          <w:rFonts w:ascii="Times New Roman" w:eastAsia="Times New Roman" w:hAnsi="Times New Roman" w:cs="Times New Roman"/>
          <w:iCs/>
          <w:sz w:val="24"/>
          <w:szCs w:val="24"/>
          <w:lang w:eastAsia="ru-RU"/>
        </w:rPr>
        <w:t xml:space="preserve">наказываются лишением свободы </w:t>
      </w:r>
      <w:r w:rsidRPr="006605E5">
        <w:rPr>
          <w:rFonts w:ascii="Times New Roman" w:eastAsia="Times New Roman" w:hAnsi="Times New Roman" w:cs="Times New Roman"/>
          <w:iCs/>
          <w:sz w:val="24"/>
          <w:szCs w:val="24"/>
          <w:u w:val="single"/>
          <w:lang w:eastAsia="ru-RU"/>
        </w:rPr>
        <w:t>на срок от 8 до 15 лет.</w:t>
      </w:r>
    </w:p>
    <w:p w:rsidR="000B26EA" w:rsidRPr="006605E5" w:rsidRDefault="000B26EA" w:rsidP="000B26EA">
      <w:pPr>
        <w:spacing w:after="0"/>
        <w:ind w:firstLine="708"/>
        <w:jc w:val="both"/>
        <w:rPr>
          <w:rFonts w:ascii="Times New Roman" w:eastAsia="Times New Roman" w:hAnsi="Times New Roman" w:cs="Times New Roman"/>
          <w:iCs/>
          <w:sz w:val="24"/>
          <w:szCs w:val="24"/>
          <w:lang w:eastAsia="ru-RU"/>
        </w:rPr>
      </w:pPr>
      <w:r w:rsidRPr="006605E5">
        <w:rPr>
          <w:rFonts w:ascii="Times New Roman" w:eastAsia="Times New Roman" w:hAnsi="Times New Roman" w:cs="Times New Roman"/>
          <w:iCs/>
          <w:sz w:val="24"/>
          <w:szCs w:val="24"/>
          <w:lang w:eastAsia="ru-RU"/>
        </w:rPr>
        <w:t xml:space="preserve">1.1 склонение, вербовка или иное вовлечение лица в совершение действий, предусмотренных частью 1 настоящей статьи, - </w:t>
      </w:r>
    </w:p>
    <w:p w:rsidR="000B26EA" w:rsidRPr="006605E5" w:rsidRDefault="00CF53F2" w:rsidP="000B26EA">
      <w:pPr>
        <w:spacing w:after="0"/>
        <w:jc w:val="both"/>
        <w:rPr>
          <w:rFonts w:ascii="Times New Roman" w:eastAsia="Times New Roman" w:hAnsi="Times New Roman" w:cs="Times New Roman"/>
          <w:iCs/>
          <w:sz w:val="24"/>
          <w:szCs w:val="24"/>
          <w:lang w:eastAsia="ru-RU"/>
        </w:rPr>
      </w:pPr>
      <w:r w:rsidRPr="006605E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5F57FD2D" wp14:editId="4D9885AF">
            <wp:simplePos x="0" y="0"/>
            <wp:positionH relativeFrom="column">
              <wp:posOffset>-45085</wp:posOffset>
            </wp:positionH>
            <wp:positionV relativeFrom="paragraph">
              <wp:posOffset>35560</wp:posOffset>
            </wp:positionV>
            <wp:extent cx="194945" cy="295275"/>
            <wp:effectExtent l="0" t="0" r="0" b="9525"/>
            <wp:wrapTight wrapText="bothSides">
              <wp:wrapPolygon edited="0">
                <wp:start x="2111" y="0"/>
                <wp:lineTo x="0" y="4181"/>
                <wp:lineTo x="0" y="6968"/>
                <wp:lineTo x="2111" y="20903"/>
                <wp:lineTo x="14775" y="20903"/>
                <wp:lineTo x="18997" y="12542"/>
                <wp:lineTo x="18997" y="1394"/>
                <wp:lineTo x="16886" y="0"/>
                <wp:lineTo x="2111" y="0"/>
              </wp:wrapPolygon>
            </wp:wrapTight>
            <wp:docPr id="10" name="Рисунок 10"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95275"/>
                    </a:xfrm>
                    <a:prstGeom prst="rect">
                      <a:avLst/>
                    </a:prstGeom>
                    <a:noFill/>
                  </pic:spPr>
                </pic:pic>
              </a:graphicData>
            </a:graphic>
            <wp14:sizeRelH relativeFrom="page">
              <wp14:pctWidth>0</wp14:pctWidth>
            </wp14:sizeRelH>
            <wp14:sizeRelV relativeFrom="page">
              <wp14:pctHeight>0</wp14:pctHeight>
            </wp14:sizeRelV>
          </wp:anchor>
        </w:drawing>
      </w:r>
      <w:r w:rsidR="000B26EA" w:rsidRPr="006605E5">
        <w:rPr>
          <w:rFonts w:ascii="Times New Roman" w:eastAsia="Times New Roman" w:hAnsi="Times New Roman" w:cs="Times New Roman"/>
          <w:iCs/>
          <w:sz w:val="24"/>
          <w:szCs w:val="24"/>
          <w:lang w:eastAsia="ru-RU"/>
        </w:rPr>
        <w:t xml:space="preserve">наказывается штрафом в размере </w:t>
      </w:r>
      <w:r w:rsidR="000B26EA" w:rsidRPr="006605E5">
        <w:rPr>
          <w:rFonts w:ascii="Times New Roman" w:eastAsia="Times New Roman" w:hAnsi="Times New Roman" w:cs="Times New Roman"/>
          <w:iCs/>
          <w:sz w:val="24"/>
          <w:szCs w:val="24"/>
          <w:u w:val="single"/>
          <w:lang w:eastAsia="ru-RU"/>
        </w:rPr>
        <w:t xml:space="preserve">от 300 </w:t>
      </w:r>
      <w:proofErr w:type="spellStart"/>
      <w:proofErr w:type="gramStart"/>
      <w:r w:rsidR="000B26EA" w:rsidRPr="006605E5">
        <w:rPr>
          <w:rFonts w:ascii="Times New Roman" w:eastAsia="Times New Roman" w:hAnsi="Times New Roman" w:cs="Times New Roman"/>
          <w:iCs/>
          <w:sz w:val="24"/>
          <w:szCs w:val="24"/>
          <w:u w:val="single"/>
          <w:lang w:eastAsia="ru-RU"/>
        </w:rPr>
        <w:t>тыс</w:t>
      </w:r>
      <w:proofErr w:type="spellEnd"/>
      <w:proofErr w:type="gramEnd"/>
      <w:r w:rsidR="000B26EA" w:rsidRPr="006605E5">
        <w:rPr>
          <w:rFonts w:ascii="Times New Roman" w:eastAsia="Times New Roman" w:hAnsi="Times New Roman" w:cs="Times New Roman"/>
          <w:iCs/>
          <w:sz w:val="24"/>
          <w:szCs w:val="24"/>
          <w:u w:val="single"/>
          <w:lang w:eastAsia="ru-RU"/>
        </w:rPr>
        <w:t xml:space="preserve"> до 700 </w:t>
      </w:r>
      <w:proofErr w:type="spellStart"/>
      <w:r w:rsidR="000B26EA" w:rsidRPr="006605E5">
        <w:rPr>
          <w:rFonts w:ascii="Times New Roman" w:eastAsia="Times New Roman" w:hAnsi="Times New Roman" w:cs="Times New Roman"/>
          <w:iCs/>
          <w:sz w:val="24"/>
          <w:szCs w:val="24"/>
          <w:u w:val="single"/>
          <w:lang w:eastAsia="ru-RU"/>
        </w:rPr>
        <w:t>тыс</w:t>
      </w:r>
      <w:proofErr w:type="spellEnd"/>
      <w:r w:rsidR="000B26EA" w:rsidRPr="006605E5">
        <w:rPr>
          <w:rFonts w:ascii="Times New Roman" w:eastAsia="Times New Roman" w:hAnsi="Times New Roman" w:cs="Times New Roman"/>
          <w:iCs/>
          <w:sz w:val="24"/>
          <w:szCs w:val="24"/>
          <w:u w:val="single"/>
          <w:lang w:eastAsia="ru-RU"/>
        </w:rPr>
        <w:t xml:space="preserve"> </w:t>
      </w:r>
      <w:proofErr w:type="spellStart"/>
      <w:r w:rsidR="000B26EA" w:rsidRPr="006605E5">
        <w:rPr>
          <w:rFonts w:ascii="Times New Roman" w:eastAsia="Times New Roman" w:hAnsi="Times New Roman" w:cs="Times New Roman"/>
          <w:iCs/>
          <w:sz w:val="24"/>
          <w:szCs w:val="24"/>
          <w:u w:val="single"/>
          <w:lang w:eastAsia="ru-RU"/>
        </w:rPr>
        <w:t>руб</w:t>
      </w:r>
      <w:proofErr w:type="spellEnd"/>
      <w:r w:rsidR="000B26EA" w:rsidRPr="006605E5">
        <w:rPr>
          <w:rFonts w:ascii="Times New Roman" w:eastAsia="Times New Roman" w:hAnsi="Times New Roman" w:cs="Times New Roman"/>
          <w:iCs/>
          <w:sz w:val="24"/>
          <w:szCs w:val="24"/>
          <w:lang w:eastAsia="ru-RU"/>
        </w:rPr>
        <w:t xml:space="preserve"> или </w:t>
      </w:r>
      <w:r w:rsidR="000B26EA" w:rsidRPr="006605E5">
        <w:rPr>
          <w:rFonts w:ascii="Times New Roman" w:eastAsia="Times New Roman" w:hAnsi="Times New Roman" w:cs="Times New Roman"/>
          <w:iCs/>
          <w:sz w:val="24"/>
          <w:szCs w:val="24"/>
          <w:u w:val="single"/>
          <w:lang w:eastAsia="ru-RU"/>
        </w:rPr>
        <w:t>в размере заработной платы или иного дохода осужденного за период от 2-х до 4-х лет без такового</w:t>
      </w:r>
      <w:r w:rsidR="000B26EA" w:rsidRPr="006605E5">
        <w:rPr>
          <w:rFonts w:ascii="Times New Roman" w:eastAsia="Times New Roman" w:hAnsi="Times New Roman" w:cs="Times New Roman"/>
          <w:iCs/>
          <w:sz w:val="24"/>
          <w:szCs w:val="24"/>
          <w:lang w:eastAsia="ru-RU"/>
        </w:rPr>
        <w:t xml:space="preserve">, либо </w:t>
      </w:r>
      <w:r w:rsidR="000B26EA" w:rsidRPr="006605E5">
        <w:rPr>
          <w:rFonts w:ascii="Times New Roman" w:eastAsia="Times New Roman" w:hAnsi="Times New Roman" w:cs="Times New Roman"/>
          <w:iCs/>
          <w:sz w:val="24"/>
          <w:szCs w:val="24"/>
          <w:u w:val="single"/>
          <w:lang w:eastAsia="ru-RU"/>
        </w:rPr>
        <w:t>принудительными работами на срок от 2 до 5 лет</w:t>
      </w:r>
      <w:r w:rsidR="000B26EA" w:rsidRPr="006605E5">
        <w:rPr>
          <w:rFonts w:ascii="Times New Roman" w:eastAsia="Times New Roman" w:hAnsi="Times New Roman" w:cs="Times New Roman"/>
          <w:iCs/>
          <w:sz w:val="24"/>
          <w:szCs w:val="24"/>
          <w:lang w:eastAsia="ru-RU"/>
        </w:rPr>
        <w:t xml:space="preserve">, либо </w:t>
      </w:r>
      <w:r w:rsidR="000B26EA" w:rsidRPr="006605E5">
        <w:rPr>
          <w:rFonts w:ascii="Times New Roman" w:eastAsia="Times New Roman" w:hAnsi="Times New Roman" w:cs="Times New Roman"/>
          <w:iCs/>
          <w:sz w:val="24"/>
          <w:szCs w:val="24"/>
          <w:u w:val="single"/>
          <w:lang w:eastAsia="ru-RU"/>
        </w:rPr>
        <w:t>лишением свободы на срок от 5 до 10 лет</w:t>
      </w:r>
      <w:r w:rsidR="000B26EA" w:rsidRPr="006605E5">
        <w:rPr>
          <w:rFonts w:ascii="Times New Roman" w:eastAsia="Times New Roman" w:hAnsi="Times New Roman" w:cs="Times New Roman"/>
          <w:iCs/>
          <w:sz w:val="24"/>
          <w:szCs w:val="24"/>
          <w:lang w:eastAsia="ru-RU"/>
        </w:rPr>
        <w:t>.</w:t>
      </w:r>
    </w:p>
    <w:p w:rsidR="000B26EA" w:rsidRPr="006605E5" w:rsidRDefault="000B26EA" w:rsidP="000B26EA">
      <w:pPr>
        <w:pStyle w:val="a6"/>
        <w:numPr>
          <w:ilvl w:val="0"/>
          <w:numId w:val="3"/>
        </w:numPr>
        <w:spacing w:after="0"/>
        <w:jc w:val="both"/>
        <w:rPr>
          <w:rFonts w:ascii="Times New Roman" w:eastAsia="Times New Roman" w:hAnsi="Times New Roman" w:cs="Times New Roman"/>
          <w:iCs/>
          <w:sz w:val="24"/>
          <w:szCs w:val="24"/>
          <w:lang w:eastAsia="ru-RU"/>
        </w:rPr>
      </w:pPr>
      <w:r w:rsidRPr="006605E5">
        <w:rPr>
          <w:rFonts w:ascii="Times New Roman" w:eastAsia="Times New Roman" w:hAnsi="Times New Roman" w:cs="Times New Roman"/>
          <w:iCs/>
          <w:sz w:val="24"/>
          <w:szCs w:val="24"/>
          <w:lang w:eastAsia="ru-RU"/>
        </w:rPr>
        <w:t xml:space="preserve">Участие в массовых беспорядках, предусмотренных частью 1 настоящей статьи, – </w:t>
      </w:r>
    </w:p>
    <w:p w:rsidR="000B26EA" w:rsidRPr="006605E5" w:rsidRDefault="000B26EA" w:rsidP="000B26EA">
      <w:pPr>
        <w:spacing w:after="0"/>
        <w:ind w:left="360"/>
        <w:jc w:val="both"/>
        <w:rPr>
          <w:rFonts w:ascii="Times New Roman" w:eastAsia="Times New Roman" w:hAnsi="Times New Roman" w:cs="Times New Roman"/>
          <w:iCs/>
          <w:sz w:val="24"/>
          <w:szCs w:val="24"/>
          <w:lang w:eastAsia="ru-RU"/>
        </w:rPr>
      </w:pPr>
      <w:r w:rsidRPr="006605E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130CC423" wp14:editId="6BCD33C0">
            <wp:simplePos x="0" y="0"/>
            <wp:positionH relativeFrom="column">
              <wp:posOffset>-92710</wp:posOffset>
            </wp:positionH>
            <wp:positionV relativeFrom="paragraph">
              <wp:posOffset>28575</wp:posOffset>
            </wp:positionV>
            <wp:extent cx="194945" cy="295275"/>
            <wp:effectExtent l="0" t="0" r="0" b="9525"/>
            <wp:wrapTight wrapText="bothSides">
              <wp:wrapPolygon edited="0">
                <wp:start x="2111" y="0"/>
                <wp:lineTo x="0" y="4181"/>
                <wp:lineTo x="0" y="6968"/>
                <wp:lineTo x="2111" y="20903"/>
                <wp:lineTo x="14775" y="20903"/>
                <wp:lineTo x="18997" y="12542"/>
                <wp:lineTo x="18997" y="1394"/>
                <wp:lineTo x="16886" y="0"/>
                <wp:lineTo x="2111" y="0"/>
              </wp:wrapPolygon>
            </wp:wrapTight>
            <wp:docPr id="9" name="Рисунок 9"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95275"/>
                    </a:xfrm>
                    <a:prstGeom prst="rect">
                      <a:avLst/>
                    </a:prstGeom>
                    <a:noFill/>
                  </pic:spPr>
                </pic:pic>
              </a:graphicData>
            </a:graphic>
            <wp14:sizeRelH relativeFrom="page">
              <wp14:pctWidth>0</wp14:pctWidth>
            </wp14:sizeRelH>
            <wp14:sizeRelV relativeFrom="page">
              <wp14:pctHeight>0</wp14:pctHeight>
            </wp14:sizeRelV>
          </wp:anchor>
        </w:drawing>
      </w:r>
      <w:r w:rsidRPr="006605E5">
        <w:rPr>
          <w:rFonts w:ascii="Times New Roman" w:eastAsia="Times New Roman" w:hAnsi="Times New Roman" w:cs="Times New Roman"/>
          <w:iCs/>
          <w:sz w:val="24"/>
          <w:szCs w:val="24"/>
          <w:lang w:eastAsia="ru-RU"/>
        </w:rPr>
        <w:t xml:space="preserve">наказываются ограничением свободы на срок </w:t>
      </w:r>
      <w:r w:rsidRPr="006605E5">
        <w:rPr>
          <w:rFonts w:ascii="Times New Roman" w:eastAsia="Times New Roman" w:hAnsi="Times New Roman" w:cs="Times New Roman"/>
          <w:iCs/>
          <w:sz w:val="24"/>
          <w:szCs w:val="24"/>
          <w:u w:val="single"/>
          <w:lang w:eastAsia="ru-RU"/>
        </w:rPr>
        <w:t>от 3-х до 8 лет</w:t>
      </w:r>
      <w:r w:rsidRPr="006605E5">
        <w:rPr>
          <w:rFonts w:ascii="Times New Roman" w:eastAsia="Times New Roman" w:hAnsi="Times New Roman" w:cs="Times New Roman"/>
          <w:iCs/>
          <w:sz w:val="24"/>
          <w:szCs w:val="24"/>
          <w:lang w:eastAsia="ru-RU"/>
        </w:rPr>
        <w:t>.</w:t>
      </w:r>
    </w:p>
    <w:p w:rsidR="000B26EA" w:rsidRPr="006605E5" w:rsidRDefault="000B26EA" w:rsidP="000B26EA">
      <w:pPr>
        <w:pStyle w:val="a6"/>
        <w:numPr>
          <w:ilvl w:val="0"/>
          <w:numId w:val="3"/>
        </w:numPr>
        <w:spacing w:after="0"/>
        <w:jc w:val="both"/>
        <w:rPr>
          <w:rFonts w:ascii="Times New Roman" w:eastAsia="Times New Roman" w:hAnsi="Times New Roman" w:cs="Times New Roman"/>
          <w:iCs/>
          <w:sz w:val="24"/>
          <w:szCs w:val="24"/>
          <w:lang w:eastAsia="ru-RU"/>
        </w:rPr>
      </w:pPr>
      <w:r w:rsidRPr="006605E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51A5465B" wp14:editId="4C88F47D">
            <wp:simplePos x="0" y="0"/>
            <wp:positionH relativeFrom="column">
              <wp:posOffset>-92710</wp:posOffset>
            </wp:positionH>
            <wp:positionV relativeFrom="paragraph">
              <wp:posOffset>556260</wp:posOffset>
            </wp:positionV>
            <wp:extent cx="194945" cy="295275"/>
            <wp:effectExtent l="0" t="0" r="0" b="9525"/>
            <wp:wrapTight wrapText="bothSides">
              <wp:wrapPolygon edited="0">
                <wp:start x="2111" y="0"/>
                <wp:lineTo x="0" y="4181"/>
                <wp:lineTo x="0" y="6968"/>
                <wp:lineTo x="2111" y="20903"/>
                <wp:lineTo x="14775" y="20903"/>
                <wp:lineTo x="18997" y="12542"/>
                <wp:lineTo x="18997" y="1394"/>
                <wp:lineTo x="16886" y="0"/>
                <wp:lineTo x="2111" y="0"/>
              </wp:wrapPolygon>
            </wp:wrapTight>
            <wp:docPr id="8" name="Рисунок 8"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95275"/>
                    </a:xfrm>
                    <a:prstGeom prst="rect">
                      <a:avLst/>
                    </a:prstGeom>
                    <a:noFill/>
                  </pic:spPr>
                </pic:pic>
              </a:graphicData>
            </a:graphic>
            <wp14:sizeRelH relativeFrom="page">
              <wp14:pctWidth>0</wp14:pctWidth>
            </wp14:sizeRelH>
            <wp14:sizeRelV relativeFrom="page">
              <wp14:pctHeight>0</wp14:pctHeight>
            </wp14:sizeRelV>
          </wp:anchor>
        </w:drawing>
      </w:r>
      <w:r w:rsidRPr="006605E5">
        <w:rPr>
          <w:rFonts w:ascii="Times New Roman" w:eastAsia="Times New Roman" w:hAnsi="Times New Roman" w:cs="Times New Roman"/>
          <w:iCs/>
          <w:sz w:val="24"/>
          <w:szCs w:val="24"/>
          <w:lang w:eastAsia="ru-RU"/>
        </w:rPr>
        <w:t xml:space="preserve">Призывы к массовым беспорядкам, предусмотренным частью 1нстоящей статьи, или к участию в них, а равно призывы к насилию над гражданами – </w:t>
      </w:r>
    </w:p>
    <w:p w:rsidR="000B26EA" w:rsidRPr="006605E5" w:rsidRDefault="000B26EA" w:rsidP="000B26EA">
      <w:pPr>
        <w:spacing w:after="0"/>
        <w:jc w:val="both"/>
        <w:rPr>
          <w:rFonts w:ascii="Times New Roman" w:eastAsia="Times New Roman" w:hAnsi="Times New Roman" w:cs="Times New Roman"/>
          <w:iCs/>
          <w:sz w:val="24"/>
          <w:szCs w:val="24"/>
          <w:lang w:eastAsia="ru-RU"/>
        </w:rPr>
      </w:pPr>
      <w:r w:rsidRPr="006605E5">
        <w:rPr>
          <w:rFonts w:ascii="Times New Roman" w:eastAsia="Times New Roman" w:hAnsi="Times New Roman" w:cs="Times New Roman"/>
          <w:iCs/>
          <w:sz w:val="24"/>
          <w:szCs w:val="24"/>
          <w:lang w:eastAsia="ru-RU"/>
        </w:rPr>
        <w:t xml:space="preserve">наказываются ограничением свободы на срок </w:t>
      </w:r>
      <w:r w:rsidRPr="006605E5">
        <w:rPr>
          <w:rFonts w:ascii="Times New Roman" w:eastAsia="Times New Roman" w:hAnsi="Times New Roman" w:cs="Times New Roman"/>
          <w:iCs/>
          <w:sz w:val="24"/>
          <w:szCs w:val="24"/>
          <w:u w:val="single"/>
          <w:lang w:eastAsia="ru-RU"/>
        </w:rPr>
        <w:t>до 2-х лет</w:t>
      </w:r>
      <w:r w:rsidRPr="006605E5">
        <w:rPr>
          <w:rFonts w:ascii="Times New Roman" w:eastAsia="Times New Roman" w:hAnsi="Times New Roman" w:cs="Times New Roman"/>
          <w:iCs/>
          <w:sz w:val="24"/>
          <w:szCs w:val="24"/>
          <w:lang w:eastAsia="ru-RU"/>
        </w:rPr>
        <w:t xml:space="preserve">, либо </w:t>
      </w:r>
      <w:r w:rsidRPr="006605E5">
        <w:rPr>
          <w:rFonts w:ascii="Times New Roman" w:eastAsia="Times New Roman" w:hAnsi="Times New Roman" w:cs="Times New Roman"/>
          <w:iCs/>
          <w:sz w:val="24"/>
          <w:szCs w:val="24"/>
          <w:u w:val="single"/>
          <w:lang w:eastAsia="ru-RU"/>
        </w:rPr>
        <w:t>принудительными работами на срок до 2-х лет</w:t>
      </w:r>
      <w:r w:rsidRPr="006605E5">
        <w:rPr>
          <w:rFonts w:ascii="Times New Roman" w:eastAsia="Times New Roman" w:hAnsi="Times New Roman" w:cs="Times New Roman"/>
          <w:iCs/>
          <w:sz w:val="24"/>
          <w:szCs w:val="24"/>
          <w:lang w:eastAsia="ru-RU"/>
        </w:rPr>
        <w:t xml:space="preserve">, либо </w:t>
      </w:r>
      <w:r w:rsidRPr="006605E5">
        <w:rPr>
          <w:rFonts w:ascii="Times New Roman" w:eastAsia="Times New Roman" w:hAnsi="Times New Roman" w:cs="Times New Roman"/>
          <w:iCs/>
          <w:sz w:val="24"/>
          <w:szCs w:val="24"/>
          <w:u w:val="single"/>
          <w:lang w:eastAsia="ru-RU"/>
        </w:rPr>
        <w:t>лишением свободы на тот же срок</w:t>
      </w:r>
      <w:r w:rsidRPr="006605E5">
        <w:rPr>
          <w:rFonts w:ascii="Times New Roman" w:eastAsia="Times New Roman" w:hAnsi="Times New Roman" w:cs="Times New Roman"/>
          <w:iCs/>
          <w:sz w:val="24"/>
          <w:szCs w:val="24"/>
          <w:lang w:eastAsia="ru-RU"/>
        </w:rPr>
        <w:t>.</w:t>
      </w:r>
    </w:p>
    <w:p w:rsidR="000B26EA" w:rsidRPr="006605E5" w:rsidRDefault="000B26EA" w:rsidP="000B26EA">
      <w:pPr>
        <w:pStyle w:val="a6"/>
        <w:numPr>
          <w:ilvl w:val="0"/>
          <w:numId w:val="3"/>
        </w:numPr>
        <w:spacing w:after="0"/>
        <w:jc w:val="both"/>
        <w:rPr>
          <w:rFonts w:ascii="Times New Roman" w:eastAsia="Times New Roman" w:hAnsi="Times New Roman" w:cs="Times New Roman"/>
          <w:iCs/>
          <w:sz w:val="24"/>
          <w:szCs w:val="24"/>
          <w:lang w:eastAsia="ru-RU"/>
        </w:rPr>
      </w:pPr>
      <w:proofErr w:type="gramStart"/>
      <w:r w:rsidRPr="006605E5">
        <w:rPr>
          <w:rFonts w:ascii="Times New Roman" w:eastAsia="Times New Roman" w:hAnsi="Times New Roman" w:cs="Times New Roman"/>
          <w:iCs/>
          <w:sz w:val="24"/>
          <w:szCs w:val="24"/>
          <w:lang w:eastAsia="ru-RU"/>
        </w:rPr>
        <w:t xml:space="preserve">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 </w:t>
      </w:r>
      <w:proofErr w:type="gramEnd"/>
    </w:p>
    <w:p w:rsidR="000B26EA" w:rsidRPr="006605E5" w:rsidRDefault="000B26EA" w:rsidP="000B26EA">
      <w:pPr>
        <w:spacing w:after="0"/>
        <w:jc w:val="both"/>
        <w:rPr>
          <w:rFonts w:ascii="Times New Roman" w:eastAsia="Times New Roman" w:hAnsi="Times New Roman" w:cs="Times New Roman"/>
          <w:iCs/>
          <w:sz w:val="24"/>
          <w:szCs w:val="24"/>
          <w:lang w:eastAsia="ru-RU"/>
        </w:rPr>
      </w:pPr>
      <w:r w:rsidRPr="006605E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596A64C8" wp14:editId="61A9455D">
            <wp:simplePos x="0" y="0"/>
            <wp:positionH relativeFrom="column">
              <wp:posOffset>-130810</wp:posOffset>
            </wp:positionH>
            <wp:positionV relativeFrom="paragraph">
              <wp:posOffset>2540</wp:posOffset>
            </wp:positionV>
            <wp:extent cx="194945" cy="295275"/>
            <wp:effectExtent l="0" t="0" r="0" b="9525"/>
            <wp:wrapTight wrapText="bothSides">
              <wp:wrapPolygon edited="0">
                <wp:start x="2111" y="0"/>
                <wp:lineTo x="0" y="4181"/>
                <wp:lineTo x="0" y="6968"/>
                <wp:lineTo x="2111" y="20903"/>
                <wp:lineTo x="14775" y="20903"/>
                <wp:lineTo x="18997" y="12542"/>
                <wp:lineTo x="18997" y="1394"/>
                <wp:lineTo x="16886" y="0"/>
                <wp:lineTo x="2111" y="0"/>
              </wp:wrapPolygon>
            </wp:wrapTight>
            <wp:docPr id="7" name="Рисунок 7"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95275"/>
                    </a:xfrm>
                    <a:prstGeom prst="rect">
                      <a:avLst/>
                    </a:prstGeom>
                    <a:noFill/>
                  </pic:spPr>
                </pic:pic>
              </a:graphicData>
            </a:graphic>
            <wp14:sizeRelH relativeFrom="page">
              <wp14:pctWidth>0</wp14:pctWidth>
            </wp14:sizeRelH>
            <wp14:sizeRelV relativeFrom="page">
              <wp14:pctHeight>0</wp14:pctHeight>
            </wp14:sizeRelV>
          </wp:anchor>
        </w:drawing>
      </w:r>
      <w:r w:rsidRPr="006605E5">
        <w:rPr>
          <w:rFonts w:ascii="Times New Roman" w:eastAsia="Times New Roman" w:hAnsi="Times New Roman" w:cs="Times New Roman"/>
          <w:iCs/>
          <w:sz w:val="24"/>
          <w:szCs w:val="24"/>
          <w:lang w:eastAsia="ru-RU"/>
        </w:rPr>
        <w:t xml:space="preserve">наказывается лишением свободы на срок </w:t>
      </w:r>
      <w:r w:rsidRPr="006605E5">
        <w:rPr>
          <w:rFonts w:ascii="Times New Roman" w:eastAsia="Times New Roman" w:hAnsi="Times New Roman" w:cs="Times New Roman"/>
          <w:iCs/>
          <w:sz w:val="24"/>
          <w:szCs w:val="24"/>
          <w:u w:val="single"/>
          <w:lang w:eastAsia="ru-RU"/>
        </w:rPr>
        <w:t>от 5 до 10 лет</w:t>
      </w:r>
      <w:r w:rsidRPr="006605E5">
        <w:rPr>
          <w:rFonts w:ascii="Times New Roman" w:eastAsia="Times New Roman" w:hAnsi="Times New Roman" w:cs="Times New Roman"/>
          <w:iCs/>
          <w:sz w:val="24"/>
          <w:szCs w:val="24"/>
          <w:lang w:eastAsia="ru-RU"/>
        </w:rPr>
        <w:t xml:space="preserve"> со штрафом </w:t>
      </w:r>
      <w:r w:rsidRPr="006605E5">
        <w:rPr>
          <w:rFonts w:ascii="Times New Roman" w:eastAsia="Times New Roman" w:hAnsi="Times New Roman" w:cs="Times New Roman"/>
          <w:iCs/>
          <w:sz w:val="24"/>
          <w:szCs w:val="24"/>
          <w:u w:val="single"/>
          <w:lang w:eastAsia="ru-RU"/>
        </w:rPr>
        <w:t xml:space="preserve">в размере до 500 </w:t>
      </w:r>
      <w:proofErr w:type="spellStart"/>
      <w:proofErr w:type="gramStart"/>
      <w:r w:rsidRPr="006605E5">
        <w:rPr>
          <w:rFonts w:ascii="Times New Roman" w:eastAsia="Times New Roman" w:hAnsi="Times New Roman" w:cs="Times New Roman"/>
          <w:iCs/>
          <w:sz w:val="24"/>
          <w:szCs w:val="24"/>
          <w:u w:val="single"/>
          <w:lang w:eastAsia="ru-RU"/>
        </w:rPr>
        <w:t>тыс</w:t>
      </w:r>
      <w:proofErr w:type="spellEnd"/>
      <w:proofErr w:type="gramEnd"/>
      <w:r w:rsidRPr="006605E5">
        <w:rPr>
          <w:rFonts w:ascii="Times New Roman" w:eastAsia="Times New Roman" w:hAnsi="Times New Roman" w:cs="Times New Roman"/>
          <w:iCs/>
          <w:sz w:val="24"/>
          <w:szCs w:val="24"/>
          <w:u w:val="single"/>
          <w:lang w:eastAsia="ru-RU"/>
        </w:rPr>
        <w:t xml:space="preserve"> </w:t>
      </w:r>
      <w:proofErr w:type="spellStart"/>
      <w:r w:rsidRPr="006605E5">
        <w:rPr>
          <w:rFonts w:ascii="Times New Roman" w:eastAsia="Times New Roman" w:hAnsi="Times New Roman" w:cs="Times New Roman"/>
          <w:iCs/>
          <w:sz w:val="24"/>
          <w:szCs w:val="24"/>
          <w:u w:val="single"/>
          <w:lang w:eastAsia="ru-RU"/>
        </w:rPr>
        <w:t>руб</w:t>
      </w:r>
      <w:proofErr w:type="spellEnd"/>
      <w:r w:rsidRPr="006605E5">
        <w:rPr>
          <w:rFonts w:ascii="Times New Roman" w:eastAsia="Times New Roman" w:hAnsi="Times New Roman" w:cs="Times New Roman"/>
          <w:iCs/>
          <w:sz w:val="24"/>
          <w:szCs w:val="24"/>
          <w:lang w:eastAsia="ru-RU"/>
        </w:rPr>
        <w:t xml:space="preserve"> либо </w:t>
      </w:r>
      <w:r w:rsidRPr="006605E5">
        <w:rPr>
          <w:rFonts w:ascii="Times New Roman" w:eastAsia="Times New Roman" w:hAnsi="Times New Roman" w:cs="Times New Roman"/>
          <w:iCs/>
          <w:sz w:val="24"/>
          <w:szCs w:val="24"/>
          <w:u w:val="single"/>
          <w:lang w:eastAsia="ru-RU"/>
        </w:rPr>
        <w:t>в размере заработной платы или иного дохода осужденного  за период до 3-х лет</w:t>
      </w:r>
      <w:r w:rsidRPr="006605E5">
        <w:rPr>
          <w:rFonts w:ascii="Times New Roman" w:eastAsia="Times New Roman" w:hAnsi="Times New Roman" w:cs="Times New Roman"/>
          <w:iCs/>
          <w:sz w:val="24"/>
          <w:szCs w:val="24"/>
          <w:lang w:eastAsia="ru-RU"/>
        </w:rPr>
        <w:t xml:space="preserve"> либо без такового.</w:t>
      </w:r>
    </w:p>
    <w:p w:rsidR="000B26EA" w:rsidRPr="006605E5" w:rsidRDefault="006605E5" w:rsidP="000B26EA">
      <w:pPr>
        <w:spacing w:after="0"/>
        <w:jc w:val="both"/>
        <w:rPr>
          <w:rFonts w:ascii="Times New Roman" w:eastAsia="Times New Roman" w:hAnsi="Times New Roman" w:cs="Times New Roman"/>
          <w:b/>
          <w:iCs/>
          <w:sz w:val="24"/>
          <w:szCs w:val="24"/>
          <w:lang w:eastAsia="ru-RU"/>
        </w:rPr>
      </w:pPr>
      <w:r w:rsidRPr="006605E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35D6F287" wp14:editId="1222F48C">
            <wp:simplePos x="0" y="0"/>
            <wp:positionH relativeFrom="column">
              <wp:posOffset>-321310</wp:posOffset>
            </wp:positionH>
            <wp:positionV relativeFrom="paragraph">
              <wp:posOffset>151130</wp:posOffset>
            </wp:positionV>
            <wp:extent cx="194945" cy="295275"/>
            <wp:effectExtent l="0" t="0" r="0" b="9525"/>
            <wp:wrapTight wrapText="bothSides">
              <wp:wrapPolygon edited="0">
                <wp:start x="2111" y="0"/>
                <wp:lineTo x="0" y="4181"/>
                <wp:lineTo x="0" y="6968"/>
                <wp:lineTo x="2111" y="20903"/>
                <wp:lineTo x="14775" y="20903"/>
                <wp:lineTo x="18997" y="12542"/>
                <wp:lineTo x="18997" y="1394"/>
                <wp:lineTo x="16886" y="0"/>
                <wp:lineTo x="2111" y="0"/>
              </wp:wrapPolygon>
            </wp:wrapTight>
            <wp:docPr id="6" name="Рисунок 6"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95275"/>
                    </a:xfrm>
                    <a:prstGeom prst="rect">
                      <a:avLst/>
                    </a:prstGeom>
                    <a:noFill/>
                  </pic:spPr>
                </pic:pic>
              </a:graphicData>
            </a:graphic>
            <wp14:sizeRelH relativeFrom="page">
              <wp14:pctWidth>0</wp14:pctWidth>
            </wp14:sizeRelH>
            <wp14:sizeRelV relativeFrom="page">
              <wp14:pctHeight>0</wp14:pctHeight>
            </wp14:sizeRelV>
          </wp:anchor>
        </w:drawing>
      </w:r>
    </w:p>
    <w:p w:rsidR="000B26EA" w:rsidRPr="006605E5" w:rsidRDefault="006605E5" w:rsidP="000B26EA">
      <w:pPr>
        <w:spacing w:after="0"/>
        <w:jc w:val="both"/>
        <w:rPr>
          <w:rFonts w:ascii="Times New Roman" w:eastAsia="Times New Roman" w:hAnsi="Times New Roman" w:cs="Times New Roman"/>
          <w:iCs/>
          <w:sz w:val="24"/>
          <w:szCs w:val="24"/>
          <w:lang w:eastAsia="ru-RU"/>
        </w:rPr>
      </w:pPr>
      <w:r w:rsidRPr="006605E5">
        <w:rPr>
          <w:rFonts w:ascii="Times New Roman" w:eastAsia="Times New Roman" w:hAnsi="Times New Roman" w:cs="Times New Roman"/>
          <w:iCs/>
          <w:sz w:val="24"/>
          <w:szCs w:val="24"/>
          <w:lang w:eastAsia="ru-RU"/>
        </w:rPr>
        <w:t>Итак</w:t>
      </w:r>
      <w:r w:rsidR="000B26EA" w:rsidRPr="006605E5">
        <w:rPr>
          <w:rFonts w:ascii="Times New Roman" w:eastAsia="Times New Roman" w:hAnsi="Times New Roman" w:cs="Times New Roman"/>
          <w:iCs/>
          <w:sz w:val="24"/>
          <w:szCs w:val="24"/>
          <w:lang w:eastAsia="ru-RU"/>
        </w:rPr>
        <w:t>:</w:t>
      </w:r>
    </w:p>
    <w:p w:rsidR="000B26EA" w:rsidRPr="006605E5" w:rsidRDefault="000B26EA" w:rsidP="000B26EA">
      <w:pPr>
        <w:shd w:val="clear" w:color="auto" w:fill="FFFFFF"/>
        <w:spacing w:after="225"/>
        <w:ind w:firstLine="708"/>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 xml:space="preserve">Право на проведение митингов гарантировано статьей 31 Конституции РФ, согласно которой каждый вправе собираться мирно и без оружия. Однако </w:t>
      </w:r>
      <w:r w:rsidRPr="006605E5">
        <w:rPr>
          <w:rFonts w:ascii="Times New Roman" w:eastAsia="Times New Roman" w:hAnsi="Times New Roman" w:cs="Times New Roman"/>
          <w:b/>
          <w:i/>
          <w:sz w:val="24"/>
          <w:szCs w:val="24"/>
          <w:lang w:eastAsia="ru-RU"/>
        </w:rPr>
        <w:t>право не может быть абсолютным</w:t>
      </w:r>
      <w:r w:rsidRPr="006605E5">
        <w:rPr>
          <w:rFonts w:ascii="Times New Roman" w:eastAsia="Times New Roman" w:hAnsi="Times New Roman" w:cs="Times New Roman"/>
          <w:sz w:val="24"/>
          <w:szCs w:val="24"/>
          <w:lang w:eastAsia="ru-RU"/>
        </w:rPr>
        <w:t>, и в России возможность свободного проведения митингов ограничена Федеральным законом «О собраниях, митингах, демонстрациях, шествиях и пикетированиях» от 19.06.2004 N 54-ФЗ.</w:t>
      </w:r>
    </w:p>
    <w:p w:rsidR="000B26EA" w:rsidRPr="006605E5" w:rsidRDefault="000B26EA" w:rsidP="000B26EA">
      <w:pPr>
        <w:shd w:val="clear" w:color="auto" w:fill="FFFFFF"/>
        <w:spacing w:after="225" w:line="240" w:lineRule="auto"/>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ФЗ № 54 закрепляет в том числе:</w:t>
      </w:r>
    </w:p>
    <w:p w:rsidR="000B26EA" w:rsidRPr="006605E5" w:rsidRDefault="000B26EA" w:rsidP="000B26EA">
      <w:pPr>
        <w:numPr>
          <w:ilvl w:val="0"/>
          <w:numId w:val="4"/>
        </w:numPr>
        <w:shd w:val="clear" w:color="auto" w:fill="FFFFFF"/>
        <w:spacing w:after="120" w:line="240" w:lineRule="auto"/>
        <w:ind w:left="284" w:firstLine="0"/>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порядок организации митингов;</w:t>
      </w:r>
    </w:p>
    <w:p w:rsidR="000B26EA" w:rsidRPr="006605E5" w:rsidRDefault="000B26EA" w:rsidP="000B26EA">
      <w:pPr>
        <w:numPr>
          <w:ilvl w:val="0"/>
          <w:numId w:val="4"/>
        </w:numPr>
        <w:shd w:val="clear" w:color="auto" w:fill="FFFFFF"/>
        <w:spacing w:after="120" w:line="240" w:lineRule="auto"/>
        <w:ind w:left="284" w:firstLine="0"/>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правила определения мест для проведения мероприятий;</w:t>
      </w:r>
    </w:p>
    <w:p w:rsidR="000B26EA" w:rsidRPr="006605E5" w:rsidRDefault="000B26EA" w:rsidP="000B26EA">
      <w:pPr>
        <w:numPr>
          <w:ilvl w:val="0"/>
          <w:numId w:val="4"/>
        </w:numPr>
        <w:shd w:val="clear" w:color="auto" w:fill="FFFFFF"/>
        <w:spacing w:after="120" w:line="240" w:lineRule="auto"/>
        <w:ind w:left="284" w:firstLine="0"/>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субъектный состав участвующих (организаторы, участники);</w:t>
      </w:r>
    </w:p>
    <w:p w:rsidR="000B26EA" w:rsidRPr="006605E5" w:rsidRDefault="000B26EA" w:rsidP="000B26EA">
      <w:pPr>
        <w:numPr>
          <w:ilvl w:val="0"/>
          <w:numId w:val="4"/>
        </w:numPr>
        <w:shd w:val="clear" w:color="auto" w:fill="FFFFFF"/>
        <w:spacing w:after="120" w:line="240" w:lineRule="auto"/>
        <w:ind w:left="284" w:firstLine="0"/>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основания для приостановления и прекращения митинга;</w:t>
      </w:r>
    </w:p>
    <w:p w:rsidR="000B26EA" w:rsidRPr="006605E5" w:rsidRDefault="000B26EA" w:rsidP="000B26EA">
      <w:pPr>
        <w:numPr>
          <w:ilvl w:val="0"/>
          <w:numId w:val="4"/>
        </w:numPr>
        <w:shd w:val="clear" w:color="auto" w:fill="FFFFFF"/>
        <w:spacing w:after="120" w:line="240" w:lineRule="auto"/>
        <w:ind w:left="284" w:firstLine="0"/>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многие другие вопросы.</w:t>
      </w:r>
    </w:p>
    <w:p w:rsidR="000B26EA" w:rsidRPr="006605E5" w:rsidRDefault="000B26EA" w:rsidP="000B26EA">
      <w:pPr>
        <w:shd w:val="clear" w:color="auto" w:fill="FFFFFF"/>
        <w:spacing w:after="225"/>
        <w:ind w:firstLine="284"/>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lastRenderedPageBreak/>
        <w:t>Закон запрещает незапланированный массовый сбор людей. В силу статьи 7 ФЗ № 54 организатору необходимо предварительно подать заявку на проведение митинга в орган исполнительной власти того субъекта, где он проводится.</w:t>
      </w:r>
    </w:p>
    <w:p w:rsidR="000B26EA" w:rsidRPr="006605E5" w:rsidRDefault="000B26EA" w:rsidP="000B26EA">
      <w:pPr>
        <w:shd w:val="clear" w:color="auto" w:fill="FFFFFF"/>
        <w:spacing w:after="225"/>
        <w:ind w:firstLine="284"/>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Далее производится согласование места его проведения. Далеко не во всех местах можно устраивать массовые собрания людей. Территории, где их проведение запрещено, перечислены в части 2 статьи 8 ФЗ № 54.</w:t>
      </w:r>
    </w:p>
    <w:p w:rsidR="000B26EA" w:rsidRPr="006605E5" w:rsidRDefault="000B26EA" w:rsidP="000B26EA">
      <w:pPr>
        <w:shd w:val="clear" w:color="auto" w:fill="FCFCFC"/>
        <w:ind w:firstLine="284"/>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К территориям, на которых проведение митингов запрещено, относятся железнодорожные пути, площадки, примыкающие к зданиям органов власти, и т.д. Кроме того, нельзя проводить митинги там, где они могут нарушить работу инфраструктурных объектов, повлиять на движение транспорта.</w:t>
      </w:r>
    </w:p>
    <w:p w:rsidR="000B26EA" w:rsidRPr="006605E5" w:rsidRDefault="000B26EA" w:rsidP="006605E5">
      <w:pPr>
        <w:shd w:val="clear" w:color="auto" w:fill="FFFFFF"/>
        <w:spacing w:after="225"/>
        <w:ind w:firstLine="284"/>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В случае</w:t>
      </w:r>
      <w:proofErr w:type="gramStart"/>
      <w:r w:rsidRPr="006605E5">
        <w:rPr>
          <w:rFonts w:ascii="Times New Roman" w:eastAsia="Times New Roman" w:hAnsi="Times New Roman" w:cs="Times New Roman"/>
          <w:sz w:val="24"/>
          <w:szCs w:val="24"/>
          <w:lang w:eastAsia="ru-RU"/>
        </w:rPr>
        <w:t>,</w:t>
      </w:r>
      <w:proofErr w:type="gramEnd"/>
      <w:r w:rsidRPr="006605E5">
        <w:rPr>
          <w:rFonts w:ascii="Times New Roman" w:eastAsia="Times New Roman" w:hAnsi="Times New Roman" w:cs="Times New Roman"/>
          <w:sz w:val="24"/>
          <w:szCs w:val="24"/>
          <w:lang w:eastAsia="ru-RU"/>
        </w:rPr>
        <w:t xml:space="preserve"> если все вопросы, необходимые для проведения мероприятия согласованы, оно может быть одобрено. В противном случае, митинг является несанкционированным, что влечет различные правовые последствия для его организаторов и участников.</w:t>
      </w:r>
    </w:p>
    <w:p w:rsidR="000B26EA" w:rsidRPr="006605E5" w:rsidRDefault="000B26EA" w:rsidP="000B26EA">
      <w:pPr>
        <w:pStyle w:val="a5"/>
        <w:shd w:val="clear" w:color="auto" w:fill="FFFFFF"/>
        <w:spacing w:before="0" w:beforeAutospacing="0" w:after="0" w:afterAutospacing="0" w:line="276" w:lineRule="auto"/>
        <w:jc w:val="both"/>
        <w:rPr>
          <w:b/>
        </w:rPr>
      </w:pPr>
      <w:r w:rsidRPr="006605E5">
        <w:rPr>
          <w:noProof/>
        </w:rPr>
        <w:drawing>
          <wp:anchor distT="0" distB="0" distL="114300" distR="114300" simplePos="0" relativeHeight="251658240" behindDoc="1" locked="0" layoutInCell="1" allowOverlap="1" wp14:anchorId="620C479E" wp14:editId="0C247169">
            <wp:simplePos x="0" y="0"/>
            <wp:positionH relativeFrom="column">
              <wp:posOffset>-178435</wp:posOffset>
            </wp:positionH>
            <wp:positionV relativeFrom="paragraph">
              <wp:posOffset>13335</wp:posOffset>
            </wp:positionV>
            <wp:extent cx="390525" cy="589915"/>
            <wp:effectExtent l="0" t="0" r="9525" b="635"/>
            <wp:wrapTight wrapText="bothSides">
              <wp:wrapPolygon edited="0">
                <wp:start x="7376" y="0"/>
                <wp:lineTo x="0" y="2093"/>
                <wp:lineTo x="0" y="6278"/>
                <wp:lineTo x="6322" y="20926"/>
                <wp:lineTo x="7376" y="20926"/>
                <wp:lineTo x="11590" y="20926"/>
                <wp:lineTo x="12644" y="20926"/>
                <wp:lineTo x="21073" y="11160"/>
                <wp:lineTo x="21073" y="698"/>
                <wp:lineTo x="13698" y="0"/>
                <wp:lineTo x="7376" y="0"/>
              </wp:wrapPolygon>
            </wp:wrapTight>
            <wp:docPr id="5" name="Рисунок 5"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589915"/>
                    </a:xfrm>
                    <a:prstGeom prst="rect">
                      <a:avLst/>
                    </a:prstGeom>
                    <a:noFill/>
                  </pic:spPr>
                </pic:pic>
              </a:graphicData>
            </a:graphic>
            <wp14:sizeRelH relativeFrom="page">
              <wp14:pctWidth>0</wp14:pctWidth>
            </wp14:sizeRelH>
            <wp14:sizeRelV relativeFrom="page">
              <wp14:pctHeight>0</wp14:pctHeight>
            </wp14:sizeRelV>
          </wp:anchor>
        </w:drawing>
      </w:r>
      <w:r w:rsidRPr="006605E5">
        <w:rPr>
          <w:b/>
        </w:rPr>
        <w:t xml:space="preserve">Помните! При проведении митинга и при подготовке к его проведению запрещается нарушать законы РФ и </w:t>
      </w:r>
      <w:r w:rsidRPr="006605E5">
        <w:rPr>
          <w:b/>
          <w:color w:val="FF0000"/>
        </w:rPr>
        <w:t>исключений быть не может</w:t>
      </w:r>
      <w:r w:rsidRPr="006605E5">
        <w:rPr>
          <w:b/>
        </w:rPr>
        <w:t xml:space="preserve">. </w:t>
      </w:r>
    </w:p>
    <w:p w:rsidR="000B26EA" w:rsidRPr="006605E5" w:rsidRDefault="000B26EA" w:rsidP="000B26EA">
      <w:pPr>
        <w:pStyle w:val="a5"/>
        <w:shd w:val="clear" w:color="auto" w:fill="FFFFFF"/>
        <w:spacing w:before="0" w:beforeAutospacing="0" w:after="0" w:afterAutospacing="0" w:line="276" w:lineRule="auto"/>
        <w:jc w:val="both"/>
        <w:rPr>
          <w:b/>
        </w:rPr>
      </w:pPr>
      <w:r w:rsidRPr="006605E5">
        <w:rPr>
          <w:b/>
        </w:rPr>
        <w:t xml:space="preserve">Ответственность за правонарушения может колебаться </w:t>
      </w:r>
      <w:proofErr w:type="gramStart"/>
      <w:r w:rsidRPr="006605E5">
        <w:rPr>
          <w:b/>
        </w:rPr>
        <w:t>от</w:t>
      </w:r>
      <w:proofErr w:type="gramEnd"/>
      <w:r w:rsidRPr="006605E5">
        <w:rPr>
          <w:b/>
        </w:rPr>
        <w:t xml:space="preserve"> административной, до уголовной.</w:t>
      </w:r>
    </w:p>
    <w:p w:rsidR="000B26EA" w:rsidRPr="006605E5" w:rsidRDefault="000B26EA" w:rsidP="000B26EA">
      <w:pPr>
        <w:pStyle w:val="a5"/>
        <w:shd w:val="clear" w:color="auto" w:fill="FFFFFF"/>
        <w:spacing w:before="0" w:beforeAutospacing="0" w:after="0" w:afterAutospacing="0" w:line="276" w:lineRule="auto"/>
        <w:ind w:firstLine="709"/>
        <w:jc w:val="both"/>
      </w:pPr>
    </w:p>
    <w:p w:rsidR="000B26EA" w:rsidRPr="006605E5" w:rsidRDefault="000B26EA" w:rsidP="000B26EA">
      <w:pPr>
        <w:pStyle w:val="a5"/>
        <w:shd w:val="clear" w:color="auto" w:fill="FFFFFF"/>
        <w:spacing w:before="0" w:beforeAutospacing="0" w:after="0" w:afterAutospacing="0" w:line="276" w:lineRule="auto"/>
        <w:ind w:firstLine="709"/>
        <w:jc w:val="both"/>
      </w:pPr>
      <w:proofErr w:type="gramStart"/>
      <w:r w:rsidRPr="006605E5">
        <w:t xml:space="preserve">Так, если организаторы не уведомили местные органы власти о проведении митинга и в результате массового пребывания людей в определенном месте был нанесен вред зеленым насаждениям или, к примеру, коммуникациям, или же собравшаяся масса людей затруднила движения автомобилей или пешеходов, то ответственность, согласно ст. 20.2.2 КоАП РФ будет заключаться </w:t>
      </w:r>
      <w:r w:rsidRPr="006605E5">
        <w:rPr>
          <w:u w:val="single"/>
        </w:rPr>
        <w:t>в штрафе от десяти до двадцати тысяч рублей – для граждан и от</w:t>
      </w:r>
      <w:proofErr w:type="gramEnd"/>
      <w:r w:rsidRPr="006605E5">
        <w:rPr>
          <w:u w:val="single"/>
        </w:rPr>
        <w:t xml:space="preserve"> двухсот до трехсот тысяч – для организаций</w:t>
      </w:r>
      <w:r w:rsidRPr="006605E5">
        <w:t>.</w:t>
      </w:r>
    </w:p>
    <w:p w:rsidR="000B26EA" w:rsidRPr="006605E5" w:rsidRDefault="000B26EA" w:rsidP="000B26EA">
      <w:pPr>
        <w:pStyle w:val="a5"/>
        <w:shd w:val="clear" w:color="auto" w:fill="FFFFFF"/>
        <w:spacing w:before="0" w:beforeAutospacing="0" w:after="0" w:afterAutospacing="0" w:line="276" w:lineRule="auto"/>
        <w:ind w:firstLine="709"/>
        <w:jc w:val="both"/>
      </w:pPr>
      <w:r w:rsidRPr="006605E5">
        <w:t>Если при проведении незаконного митинга кто-то пострадает, то штрафы вырастают в таком случае более чем в десять раз и бьют прямой наводкой по кошелькам организаторов.</w:t>
      </w:r>
    </w:p>
    <w:p w:rsidR="000B26EA" w:rsidRPr="006605E5" w:rsidRDefault="000B26EA" w:rsidP="000B26EA">
      <w:pPr>
        <w:pStyle w:val="a5"/>
        <w:shd w:val="clear" w:color="auto" w:fill="FFFFFF"/>
        <w:spacing w:before="0" w:beforeAutospacing="0" w:after="0" w:afterAutospacing="0" w:line="276" w:lineRule="auto"/>
        <w:ind w:firstLine="709"/>
        <w:jc w:val="both"/>
      </w:pPr>
      <w:r w:rsidRPr="006605E5">
        <w:t xml:space="preserve">Потому, перед проведением митинга обязательно необходимо уведомить местные органы власти. Ответ должен поступить в течение 3-х дней с момента подачи уведомления. Отказать могут только в случае, если проведением митинга нарушается закон (превышено предельно число лиц, которые могут поместиться на указанной территории или место проведения относится к территориям, представляющим особую опасность). Если митинг легитимен, запрещать его проведение местные власти не будут. </w:t>
      </w:r>
    </w:p>
    <w:p w:rsidR="000B26EA" w:rsidRPr="006605E5" w:rsidRDefault="000B26EA" w:rsidP="000B26EA">
      <w:pPr>
        <w:pStyle w:val="a5"/>
        <w:shd w:val="clear" w:color="auto" w:fill="FFFFFF"/>
        <w:spacing w:before="0" w:beforeAutospacing="0" w:after="0" w:afterAutospacing="0" w:line="276" w:lineRule="auto"/>
        <w:ind w:firstLine="709"/>
        <w:jc w:val="both"/>
      </w:pPr>
      <w:r w:rsidRPr="006605E5">
        <w:t>Элементарно зарегистрировав уведомление, организатор разом снимает с себя бремя ответственности за возможные незаконные действия маргинальных субъектов, использующих массовое накопление людей для достижения целей, не заявленных акцией.</w:t>
      </w:r>
    </w:p>
    <w:p w:rsidR="000B26EA" w:rsidRPr="006605E5" w:rsidRDefault="000B26EA" w:rsidP="000B26EA">
      <w:pPr>
        <w:pStyle w:val="a5"/>
        <w:shd w:val="clear" w:color="auto" w:fill="FFFFFF"/>
        <w:spacing w:before="0" w:beforeAutospacing="0" w:after="0" w:afterAutospacing="0" w:line="276" w:lineRule="auto"/>
        <w:ind w:firstLine="709"/>
        <w:jc w:val="both"/>
      </w:pPr>
      <w:r w:rsidRPr="006605E5">
        <w:t xml:space="preserve">Помимо всего прочего, запрещается блокировать транспортные коммуникации, т.е. перекрывать трассы и дороги, въезды и выезды на территории, предназначенные для размещения автомобилей. За такие действия граждане </w:t>
      </w:r>
      <w:proofErr w:type="gramStart"/>
      <w:r w:rsidRPr="006605E5">
        <w:t>понесут ответственность</w:t>
      </w:r>
      <w:proofErr w:type="gramEnd"/>
      <w:r w:rsidRPr="006605E5">
        <w:t xml:space="preserve"> в виде штрафа в размере от пятидесяти до ста тысяч рублей, а организации – от двухсот пятидесяти до пятисот тысяч рублей.</w:t>
      </w:r>
    </w:p>
    <w:p w:rsidR="000B26EA" w:rsidRPr="006605E5" w:rsidRDefault="000B26EA" w:rsidP="000B26EA">
      <w:pPr>
        <w:pStyle w:val="a5"/>
        <w:shd w:val="clear" w:color="auto" w:fill="FFFFFF"/>
        <w:spacing w:before="0" w:beforeAutospacing="0" w:after="0" w:afterAutospacing="0" w:line="276" w:lineRule="auto"/>
        <w:ind w:firstLine="709"/>
        <w:jc w:val="both"/>
      </w:pPr>
      <w:r w:rsidRPr="006605E5">
        <w:t xml:space="preserve">Даже если все требования ФЗ «О собраниях, митингах, демонстрациях, шествиях и пикетированиях» соблюдены, организатор публичного мероприятия несет гражданско-правовую ответственность за вред, причиненный участниками публичного мероприятия. Т.е. если кто-либо во время проведения митинга поцарапает недалеко припаркованную машину, то требование о компенсации вреда будет справедливо направлено организатору. </w:t>
      </w:r>
      <w:r w:rsidRPr="006605E5">
        <w:lastRenderedPageBreak/>
        <w:t>Поэтому, и не только, организатор должен принять усилия к созданию безопасной обстановки.</w:t>
      </w:r>
    </w:p>
    <w:p w:rsidR="000B26EA" w:rsidRPr="006605E5" w:rsidRDefault="000B26EA" w:rsidP="000B26EA">
      <w:pPr>
        <w:pStyle w:val="a5"/>
        <w:shd w:val="clear" w:color="auto" w:fill="FFFFFF"/>
        <w:spacing w:before="0" w:beforeAutospacing="0" w:after="0" w:afterAutospacing="0" w:line="276" w:lineRule="auto"/>
        <w:ind w:left="709"/>
        <w:jc w:val="both"/>
        <w:rPr>
          <w:b/>
        </w:rPr>
      </w:pPr>
      <w:r w:rsidRPr="006605E5">
        <w:rPr>
          <w:noProof/>
        </w:rPr>
        <w:drawing>
          <wp:anchor distT="0" distB="0" distL="114300" distR="114300" simplePos="0" relativeHeight="251658240" behindDoc="1" locked="0" layoutInCell="1" allowOverlap="1" wp14:anchorId="6D1F8A08" wp14:editId="6DFF3A48">
            <wp:simplePos x="0" y="0"/>
            <wp:positionH relativeFrom="column">
              <wp:posOffset>-92710</wp:posOffset>
            </wp:positionH>
            <wp:positionV relativeFrom="paragraph">
              <wp:posOffset>-16510</wp:posOffset>
            </wp:positionV>
            <wp:extent cx="371475" cy="561975"/>
            <wp:effectExtent l="0" t="0" r="9525" b="9525"/>
            <wp:wrapTight wrapText="bothSides">
              <wp:wrapPolygon edited="0">
                <wp:start x="6646" y="0"/>
                <wp:lineTo x="0" y="2197"/>
                <wp:lineTo x="0" y="6590"/>
                <wp:lineTo x="6646" y="21234"/>
                <wp:lineTo x="12185" y="21234"/>
                <wp:lineTo x="13292" y="21234"/>
                <wp:lineTo x="21046" y="11715"/>
                <wp:lineTo x="21046" y="732"/>
                <wp:lineTo x="13292" y="0"/>
                <wp:lineTo x="6646" y="0"/>
              </wp:wrapPolygon>
            </wp:wrapTight>
            <wp:docPr id="4" name="Рисунок 4" descr="http://ucthat-v-skole.ru/images/180x180/v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cthat-v-skole.ru/images/180x180/vz.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561975"/>
                    </a:xfrm>
                    <a:prstGeom prst="rect">
                      <a:avLst/>
                    </a:prstGeom>
                    <a:noFill/>
                  </pic:spPr>
                </pic:pic>
              </a:graphicData>
            </a:graphic>
            <wp14:sizeRelH relativeFrom="page">
              <wp14:pctWidth>0</wp14:pctWidth>
            </wp14:sizeRelH>
            <wp14:sizeRelV relativeFrom="page">
              <wp14:pctHeight>0</wp14:pctHeight>
            </wp14:sizeRelV>
          </wp:anchor>
        </w:drawing>
      </w:r>
      <w:r w:rsidRPr="006605E5">
        <w:rPr>
          <w:b/>
        </w:rPr>
        <w:t>Стоит помнить, что участники публичных мероприятий не вправе:</w:t>
      </w:r>
    </w:p>
    <w:p w:rsidR="000B26EA" w:rsidRPr="006605E5" w:rsidRDefault="000B26EA" w:rsidP="000B26EA">
      <w:pPr>
        <w:pStyle w:val="a5"/>
        <w:shd w:val="clear" w:color="auto" w:fill="FFFFFF"/>
        <w:spacing w:before="0" w:beforeAutospacing="0" w:after="0" w:afterAutospacing="0" w:line="276" w:lineRule="auto"/>
        <w:ind w:left="709"/>
        <w:jc w:val="both"/>
        <w:rPr>
          <w:b/>
        </w:rPr>
      </w:pPr>
    </w:p>
    <w:p w:rsidR="000B26EA" w:rsidRPr="006605E5" w:rsidRDefault="000B26EA" w:rsidP="000B26EA">
      <w:pPr>
        <w:pStyle w:val="a5"/>
        <w:numPr>
          <w:ilvl w:val="0"/>
          <w:numId w:val="5"/>
        </w:numPr>
        <w:shd w:val="clear" w:color="auto" w:fill="FFFFFF"/>
        <w:spacing w:before="0" w:beforeAutospacing="0" w:after="0" w:afterAutospacing="0" w:line="276" w:lineRule="auto"/>
        <w:jc w:val="both"/>
      </w:pPr>
      <w:r w:rsidRPr="006605E5">
        <w:t>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0B26EA" w:rsidRPr="006605E5" w:rsidRDefault="000B26EA" w:rsidP="000B26EA">
      <w:pPr>
        <w:pStyle w:val="a5"/>
        <w:numPr>
          <w:ilvl w:val="0"/>
          <w:numId w:val="5"/>
        </w:numPr>
        <w:shd w:val="clear" w:color="auto" w:fill="FFFFFF"/>
        <w:spacing w:before="0" w:beforeAutospacing="0" w:after="0" w:afterAutospacing="0" w:line="276" w:lineRule="auto"/>
        <w:jc w:val="both"/>
      </w:pPr>
      <w:r w:rsidRPr="006605E5">
        <w:t>Иметь при себе оружие или похожие на него предметы, взрывчатые и легковоспламеняющиеся вещества;</w:t>
      </w:r>
    </w:p>
    <w:p w:rsidR="000B26EA" w:rsidRPr="006605E5" w:rsidRDefault="000B26EA" w:rsidP="000B26EA">
      <w:pPr>
        <w:pStyle w:val="a5"/>
        <w:numPr>
          <w:ilvl w:val="0"/>
          <w:numId w:val="5"/>
        </w:numPr>
        <w:shd w:val="clear" w:color="auto" w:fill="FFFFFF"/>
        <w:spacing w:before="0" w:beforeAutospacing="0" w:after="0" w:afterAutospacing="0" w:line="276" w:lineRule="auto"/>
        <w:jc w:val="both"/>
      </w:pPr>
      <w:r w:rsidRPr="006605E5">
        <w:t>Иметь при себе и (или) распивать алкогольные напитки;</w:t>
      </w:r>
    </w:p>
    <w:p w:rsidR="000B26EA" w:rsidRPr="006605E5" w:rsidRDefault="000B26EA" w:rsidP="000B26EA">
      <w:pPr>
        <w:pStyle w:val="a5"/>
        <w:numPr>
          <w:ilvl w:val="0"/>
          <w:numId w:val="5"/>
        </w:numPr>
        <w:shd w:val="clear" w:color="auto" w:fill="FFFFFF"/>
        <w:spacing w:before="0" w:beforeAutospacing="0" w:after="0" w:afterAutospacing="0" w:line="276" w:lineRule="auto"/>
        <w:jc w:val="both"/>
      </w:pPr>
      <w:r w:rsidRPr="006605E5">
        <w:t>Находиться в месте проведения публичного мероприятия в состоянии опьянения;</w:t>
      </w:r>
    </w:p>
    <w:p w:rsidR="000B26EA" w:rsidRPr="006605E5" w:rsidRDefault="000B26EA" w:rsidP="000B26EA">
      <w:pPr>
        <w:pStyle w:val="a5"/>
        <w:shd w:val="clear" w:color="auto" w:fill="FFFFFF"/>
        <w:spacing w:before="0" w:beforeAutospacing="0" w:after="0" w:afterAutospacing="0" w:line="276" w:lineRule="auto"/>
        <w:ind w:firstLine="709"/>
        <w:jc w:val="both"/>
      </w:pPr>
    </w:p>
    <w:p w:rsidR="000B26EA" w:rsidRPr="006605E5" w:rsidRDefault="000B26EA" w:rsidP="000B26EA">
      <w:pPr>
        <w:pStyle w:val="a5"/>
        <w:shd w:val="clear" w:color="auto" w:fill="FFFFFF"/>
        <w:spacing w:before="0" w:beforeAutospacing="0" w:after="0" w:afterAutospacing="0" w:line="276" w:lineRule="auto"/>
        <w:ind w:firstLine="709"/>
        <w:jc w:val="both"/>
      </w:pPr>
      <w:r w:rsidRPr="006605E5">
        <w:t>За вышеуказанные нарушения, помимо наложения штрафа, можно на некоторое время попасть в соответствующие места в порядке административного задержания.</w:t>
      </w:r>
    </w:p>
    <w:p w:rsidR="000B26EA" w:rsidRPr="006605E5" w:rsidRDefault="000B26EA" w:rsidP="000B26EA">
      <w:pPr>
        <w:pStyle w:val="a5"/>
        <w:shd w:val="clear" w:color="auto" w:fill="FFFFFF"/>
        <w:spacing w:before="0" w:beforeAutospacing="0" w:after="0" w:afterAutospacing="0"/>
        <w:ind w:firstLine="709"/>
        <w:jc w:val="both"/>
        <w:rPr>
          <w:b/>
        </w:rPr>
      </w:pPr>
      <w:r w:rsidRPr="006605E5">
        <w:rPr>
          <w:noProof/>
        </w:rPr>
        <w:drawing>
          <wp:anchor distT="0" distB="0" distL="114300" distR="114300" simplePos="0" relativeHeight="251658240" behindDoc="1" locked="0" layoutInCell="1" allowOverlap="1" wp14:anchorId="736BD337" wp14:editId="0A92D6F3">
            <wp:simplePos x="0" y="0"/>
            <wp:positionH relativeFrom="column">
              <wp:posOffset>110490</wp:posOffset>
            </wp:positionH>
            <wp:positionV relativeFrom="paragraph">
              <wp:posOffset>118745</wp:posOffset>
            </wp:positionV>
            <wp:extent cx="3467100" cy="2343785"/>
            <wp:effectExtent l="0" t="0" r="0" b="0"/>
            <wp:wrapTight wrapText="bothSides">
              <wp:wrapPolygon edited="0">
                <wp:start x="475" y="0"/>
                <wp:lineTo x="0" y="351"/>
                <wp:lineTo x="0" y="21243"/>
                <wp:lineTo x="475" y="21419"/>
                <wp:lineTo x="21007" y="21419"/>
                <wp:lineTo x="21481" y="21243"/>
                <wp:lineTo x="21481" y="351"/>
                <wp:lineTo x="21007" y="0"/>
                <wp:lineTo x="475" y="0"/>
              </wp:wrapPolygon>
            </wp:wrapTight>
            <wp:docPr id="3" name="Рисунок 3" descr="https://i.kapital.kz/c/0422a9d9eb9e68dee022ec3fc8523899/n/630/-/2/2/4/c/5/24ce37b619afaefee1db3eff32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i.kapital.kz/c/0422a9d9eb9e68dee022ec3fc8523899/n/630/-/2/2/4/c/5/24ce37b619afaefee1db3eff32f.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23437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B26EA" w:rsidRPr="006605E5" w:rsidRDefault="000B26EA" w:rsidP="00CF53F2">
      <w:pPr>
        <w:pStyle w:val="a6"/>
        <w:numPr>
          <w:ilvl w:val="0"/>
          <w:numId w:val="6"/>
        </w:numPr>
        <w:shd w:val="clear" w:color="auto" w:fill="FCFCFC"/>
        <w:spacing w:after="0" w:line="240" w:lineRule="auto"/>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u w:val="single"/>
          <w:lang w:eastAsia="ru-RU"/>
        </w:rPr>
        <w:t xml:space="preserve">Административная ответственность по статье 20.2 КоАП РФ </w:t>
      </w:r>
    </w:p>
    <w:p w:rsidR="000B26EA" w:rsidRPr="006605E5" w:rsidRDefault="000B26EA" w:rsidP="00CF53F2">
      <w:pPr>
        <w:pStyle w:val="a6"/>
        <w:numPr>
          <w:ilvl w:val="0"/>
          <w:numId w:val="6"/>
        </w:numPr>
        <w:shd w:val="clear" w:color="auto" w:fill="FCFCFC"/>
        <w:spacing w:after="0" w:line="240" w:lineRule="auto"/>
        <w:textAlignment w:val="baseline"/>
        <w:rPr>
          <w:rFonts w:ascii="Times New Roman" w:eastAsia="Times New Roman" w:hAnsi="Times New Roman" w:cs="Times New Roman"/>
          <w:sz w:val="24"/>
          <w:szCs w:val="24"/>
          <w:lang w:eastAsia="ru-RU"/>
        </w:rPr>
      </w:pPr>
      <w:r w:rsidRPr="006605E5">
        <w:rPr>
          <w:rFonts w:ascii="Times New Roman" w:hAnsi="Times New Roman" w:cs="Times New Roman"/>
          <w:sz w:val="24"/>
          <w:szCs w:val="24"/>
        </w:rPr>
        <w:t xml:space="preserve"> </w:t>
      </w:r>
      <w:hyperlink r:id="rId10" w:anchor="nesanktsionirovannyj-miting4" w:history="1">
        <w:r w:rsidRPr="006605E5">
          <w:rPr>
            <w:rStyle w:val="a8"/>
            <w:rFonts w:ascii="Times New Roman" w:eastAsia="Times New Roman" w:hAnsi="Times New Roman" w:cs="Times New Roman"/>
            <w:sz w:val="24"/>
            <w:szCs w:val="24"/>
            <w:lang w:eastAsia="ru-RU"/>
          </w:rPr>
          <w:t>Уголовная ответственность по статье 212.1 УК РФ: наказание за неоднократные административные нарушения</w:t>
        </w:r>
      </w:hyperlink>
    </w:p>
    <w:p w:rsidR="000B26EA" w:rsidRPr="006605E5" w:rsidRDefault="000B26EA" w:rsidP="000B26EA">
      <w:pPr>
        <w:shd w:val="clear" w:color="auto" w:fill="FCFCFC"/>
        <w:spacing w:line="240" w:lineRule="auto"/>
        <w:jc w:val="both"/>
        <w:textAlignment w:val="baseline"/>
        <w:rPr>
          <w:rFonts w:ascii="Times New Roman" w:eastAsia="Times New Roman" w:hAnsi="Times New Roman" w:cs="Times New Roman"/>
          <w:sz w:val="24"/>
          <w:szCs w:val="24"/>
          <w:lang w:eastAsia="ru-RU"/>
        </w:rPr>
      </w:pPr>
    </w:p>
    <w:p w:rsidR="000B26EA" w:rsidRPr="006605E5" w:rsidRDefault="000B26EA" w:rsidP="000B26EA">
      <w:pPr>
        <w:shd w:val="clear" w:color="auto" w:fill="FFFFFF"/>
        <w:spacing w:after="0"/>
        <w:jc w:val="both"/>
        <w:textAlignment w:val="baseline"/>
        <w:outlineLvl w:val="2"/>
        <w:rPr>
          <w:rFonts w:ascii="Times New Roman" w:eastAsia="Times New Roman" w:hAnsi="Times New Roman" w:cs="Times New Roman"/>
          <w:b/>
          <w:bCs/>
          <w:sz w:val="24"/>
          <w:szCs w:val="24"/>
          <w:lang w:eastAsia="ru-RU"/>
        </w:rPr>
      </w:pPr>
      <w:r w:rsidRPr="006605E5">
        <w:rPr>
          <w:rFonts w:ascii="Times New Roman" w:eastAsia="Times New Roman" w:hAnsi="Times New Roman" w:cs="Times New Roman"/>
          <w:b/>
          <w:bCs/>
          <w:sz w:val="24"/>
          <w:szCs w:val="24"/>
          <w:lang w:eastAsia="ru-RU"/>
        </w:rPr>
        <w:t>Нарушение порядка проведения митинга</w:t>
      </w:r>
    </w:p>
    <w:p w:rsidR="000B26EA" w:rsidRPr="006605E5" w:rsidRDefault="000B26EA" w:rsidP="000B26EA">
      <w:pPr>
        <w:shd w:val="clear" w:color="auto" w:fill="FCFCFC"/>
        <w:ind w:firstLine="708"/>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Ответственность за любые нарушения, связанные с организацией и проведением массовых собраний людей установлена различными частями статьи 20.2 КоАП РФ.</w:t>
      </w:r>
    </w:p>
    <w:p w:rsidR="000B26EA" w:rsidRPr="006605E5" w:rsidRDefault="000B26EA" w:rsidP="000B26EA">
      <w:pPr>
        <w:shd w:val="clear" w:color="auto" w:fill="FFFFFF"/>
        <w:spacing w:after="225"/>
        <w:ind w:firstLine="708"/>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В части 1 статьи 20.2 КоАП РФ закреплена ответственность для организаторов, которые не соблюдали порядок проведения мероприятия, прописанный в уже упомянутом ФЗ № 54, а также не выполняли обязанностей, которые должны выполнять организаторы митинга.</w:t>
      </w:r>
    </w:p>
    <w:p w:rsidR="00CF53F2" w:rsidRDefault="000B26EA" w:rsidP="00CF53F2">
      <w:pPr>
        <w:shd w:val="clear" w:color="auto" w:fill="FFFFFF"/>
        <w:spacing w:after="225"/>
        <w:ind w:firstLine="708"/>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То, какой вид наказания понесет нарушитель, зависит от того, кем он является – простым гражданином, должностным, либо юр. лицом. Если для граждан максимальный штраф – 20 тысяч рублей, то для юридических лиц его размер может доходить до 100 тысяч. Для граждан возможна замена штрафа обязательными работами (до 40 часов).</w:t>
      </w:r>
    </w:p>
    <w:p w:rsidR="000B26EA" w:rsidRPr="00CF53F2" w:rsidRDefault="00CF53F2" w:rsidP="00CF53F2">
      <w:pPr>
        <w:shd w:val="clear" w:color="auto" w:fill="FFFFFF"/>
        <w:spacing w:after="225"/>
        <w:ind w:firstLine="708"/>
        <w:jc w:val="both"/>
        <w:textAlignment w:val="baseline"/>
        <w:rPr>
          <w:rFonts w:ascii="Times New Roman" w:eastAsia="Times New Roman" w:hAnsi="Times New Roman" w:cs="Times New Roman"/>
          <w:sz w:val="24"/>
          <w:szCs w:val="24"/>
          <w:lang w:eastAsia="ru-RU"/>
        </w:rPr>
      </w:pPr>
      <w:r w:rsidRPr="006605E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793E2B45" wp14:editId="610EF2AC">
            <wp:simplePos x="0" y="0"/>
            <wp:positionH relativeFrom="column">
              <wp:posOffset>2540</wp:posOffset>
            </wp:positionH>
            <wp:positionV relativeFrom="paragraph">
              <wp:posOffset>28575</wp:posOffset>
            </wp:positionV>
            <wp:extent cx="3810000" cy="2533650"/>
            <wp:effectExtent l="0" t="0" r="0" b="0"/>
            <wp:wrapTight wrapText="bothSides">
              <wp:wrapPolygon edited="0">
                <wp:start x="432" y="0"/>
                <wp:lineTo x="0" y="325"/>
                <wp:lineTo x="0" y="20950"/>
                <wp:lineTo x="324" y="21438"/>
                <wp:lineTo x="432" y="21438"/>
                <wp:lineTo x="21060" y="21438"/>
                <wp:lineTo x="21168" y="21438"/>
                <wp:lineTo x="21492" y="20950"/>
                <wp:lineTo x="21492" y="325"/>
                <wp:lineTo x="21060" y="0"/>
                <wp:lineTo x="432" y="0"/>
              </wp:wrapPolygon>
            </wp:wrapTight>
            <wp:docPr id="2" name="Рисунок 2" descr="https://echo.msk.ru/files/2413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echo.msk.ru/files/241362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B26EA" w:rsidRPr="006605E5">
        <w:rPr>
          <w:rFonts w:ascii="Times New Roman" w:eastAsia="Times New Roman" w:hAnsi="Times New Roman" w:cs="Times New Roman"/>
          <w:b/>
          <w:bCs/>
          <w:sz w:val="24"/>
          <w:szCs w:val="24"/>
          <w:lang w:eastAsia="ru-RU"/>
        </w:rPr>
        <w:t>Неподача заявки на проведение митинга</w:t>
      </w:r>
    </w:p>
    <w:p w:rsidR="000B26EA" w:rsidRPr="006605E5" w:rsidRDefault="000B26EA" w:rsidP="00CF53F2">
      <w:pPr>
        <w:shd w:val="clear" w:color="auto" w:fill="FFFFFF"/>
        <w:spacing w:after="225"/>
        <w:ind w:firstLine="708"/>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Любое массовое мероприятие должно проводиться с разрешения властей.</w:t>
      </w:r>
    </w:p>
    <w:p w:rsidR="000B26EA" w:rsidRPr="006605E5" w:rsidRDefault="000B26EA" w:rsidP="00CF53F2">
      <w:pPr>
        <w:shd w:val="clear" w:color="auto" w:fill="FCFCFC"/>
        <w:ind w:firstLine="708"/>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Для того</w:t>
      </w:r>
      <w:proofErr w:type="gramStart"/>
      <w:r w:rsidRPr="006605E5">
        <w:rPr>
          <w:rFonts w:ascii="Times New Roman" w:eastAsia="Times New Roman" w:hAnsi="Times New Roman" w:cs="Times New Roman"/>
          <w:sz w:val="24"/>
          <w:szCs w:val="24"/>
          <w:lang w:eastAsia="ru-RU"/>
        </w:rPr>
        <w:t>,</w:t>
      </w:r>
      <w:proofErr w:type="gramEnd"/>
      <w:r w:rsidRPr="006605E5">
        <w:rPr>
          <w:rFonts w:ascii="Times New Roman" w:eastAsia="Times New Roman" w:hAnsi="Times New Roman" w:cs="Times New Roman"/>
          <w:sz w:val="24"/>
          <w:szCs w:val="24"/>
          <w:lang w:eastAsia="ru-RU"/>
        </w:rPr>
        <w:t xml:space="preserve"> чтобы получить разрешение, необходимо подать заявку. </w:t>
      </w:r>
      <w:r w:rsidRPr="006605E5">
        <w:rPr>
          <w:rFonts w:ascii="Times New Roman" w:eastAsia="Times New Roman" w:hAnsi="Times New Roman" w:cs="Times New Roman"/>
          <w:sz w:val="24"/>
          <w:szCs w:val="24"/>
          <w:lang w:eastAsia="ru-RU"/>
        </w:rPr>
        <w:lastRenderedPageBreak/>
        <w:t xml:space="preserve">Если это правило не выполнено, организаторы массового мероприятия могут </w:t>
      </w:r>
      <w:proofErr w:type="gramStart"/>
      <w:r w:rsidRPr="006605E5">
        <w:rPr>
          <w:rFonts w:ascii="Times New Roman" w:eastAsia="Times New Roman" w:hAnsi="Times New Roman" w:cs="Times New Roman"/>
          <w:sz w:val="24"/>
          <w:szCs w:val="24"/>
          <w:lang w:eastAsia="ru-RU"/>
        </w:rPr>
        <w:t>понести ответственность</w:t>
      </w:r>
      <w:proofErr w:type="gramEnd"/>
      <w:r w:rsidRPr="006605E5">
        <w:rPr>
          <w:rFonts w:ascii="Times New Roman" w:eastAsia="Times New Roman" w:hAnsi="Times New Roman" w:cs="Times New Roman"/>
          <w:sz w:val="24"/>
          <w:szCs w:val="24"/>
          <w:lang w:eastAsia="ru-RU"/>
        </w:rPr>
        <w:t xml:space="preserve"> по части 2 статьи 20.2 КоАП РФ.</w:t>
      </w:r>
    </w:p>
    <w:p w:rsidR="000B26EA" w:rsidRPr="006605E5" w:rsidRDefault="000B26EA" w:rsidP="000B26EA">
      <w:pPr>
        <w:shd w:val="clear" w:color="auto" w:fill="FFFFFF"/>
        <w:spacing w:after="225"/>
        <w:ind w:firstLine="708"/>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Меры ответственности более суровые, нежели предусмотрены уже описанной выше части 1 статьи 20.2 КоАП РФ. Граждан могут обязать уплатить штраф (до 30 тысяч рублей), а для юр. лиц размер штрафа может достигать 200 000 рублей.</w:t>
      </w:r>
    </w:p>
    <w:p w:rsidR="000B26EA" w:rsidRPr="006605E5" w:rsidRDefault="000B26EA" w:rsidP="000B26EA">
      <w:pPr>
        <w:shd w:val="clear" w:color="auto" w:fill="FFFFFF"/>
        <w:spacing w:after="225"/>
        <w:ind w:firstLine="708"/>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Кроме того, граждане могут быть арестованы (максимальный срок ареста – 10 суток), или привлечены к обязательным работам (до 50 часов).</w:t>
      </w:r>
    </w:p>
    <w:p w:rsidR="000B26EA" w:rsidRPr="006605E5" w:rsidRDefault="000B26EA" w:rsidP="000B26EA">
      <w:pPr>
        <w:shd w:val="clear" w:color="auto" w:fill="FFFFFF"/>
        <w:spacing w:after="0"/>
        <w:jc w:val="both"/>
        <w:textAlignment w:val="baseline"/>
        <w:outlineLvl w:val="2"/>
        <w:rPr>
          <w:rFonts w:ascii="Times New Roman" w:eastAsia="Times New Roman" w:hAnsi="Times New Roman" w:cs="Times New Roman"/>
          <w:b/>
          <w:bCs/>
          <w:sz w:val="24"/>
          <w:szCs w:val="24"/>
          <w:lang w:eastAsia="ru-RU"/>
        </w:rPr>
      </w:pPr>
      <w:r w:rsidRPr="006605E5">
        <w:rPr>
          <w:rFonts w:ascii="Times New Roman" w:eastAsia="Times New Roman" w:hAnsi="Times New Roman" w:cs="Times New Roman"/>
          <w:b/>
          <w:bCs/>
          <w:sz w:val="24"/>
          <w:szCs w:val="24"/>
          <w:lang w:eastAsia="ru-RU"/>
        </w:rPr>
        <w:t>Ответственность за помехи в работе объектов инфраструктуры при проведении митинга</w:t>
      </w:r>
    </w:p>
    <w:p w:rsidR="000B26EA" w:rsidRPr="006605E5" w:rsidRDefault="000B26EA" w:rsidP="000B26EA">
      <w:pPr>
        <w:shd w:val="clear" w:color="auto" w:fill="FFFFFF"/>
        <w:spacing w:after="225"/>
        <w:ind w:firstLine="708"/>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Если в результате несанкционированного массового мероприятия были созданы помехи для транспорта, препятствия для движения пешеходов, и т.д., организаторы понесут еще более суровую ответственность. Организаторы-граждане могут получить 15 суток. Кроме того, их могут обязать платить штраф, размер которого может достигать 50 тысяч руб. Еще одна мера ответственности — обязательные работы до 100 часов.</w:t>
      </w:r>
    </w:p>
    <w:p w:rsidR="000B26EA" w:rsidRPr="006605E5" w:rsidRDefault="000B26EA" w:rsidP="00CF53F2">
      <w:pPr>
        <w:shd w:val="clear" w:color="auto" w:fill="FFFFFF"/>
        <w:spacing w:after="0"/>
        <w:jc w:val="center"/>
        <w:textAlignment w:val="baseline"/>
        <w:outlineLvl w:val="2"/>
        <w:rPr>
          <w:rFonts w:ascii="Times New Roman" w:eastAsia="Times New Roman" w:hAnsi="Times New Roman" w:cs="Times New Roman"/>
          <w:b/>
          <w:bCs/>
          <w:sz w:val="24"/>
          <w:szCs w:val="24"/>
          <w:lang w:eastAsia="ru-RU"/>
        </w:rPr>
      </w:pPr>
      <w:r w:rsidRPr="006605E5">
        <w:rPr>
          <w:rFonts w:ascii="Times New Roman" w:eastAsia="Times New Roman" w:hAnsi="Times New Roman" w:cs="Times New Roman"/>
          <w:b/>
          <w:bCs/>
          <w:sz w:val="24"/>
          <w:szCs w:val="24"/>
          <w:lang w:eastAsia="ru-RU"/>
        </w:rPr>
        <w:t>Ответственность за вред, причиненный во время мероприятия</w:t>
      </w:r>
    </w:p>
    <w:p w:rsidR="000B26EA" w:rsidRPr="006605E5" w:rsidRDefault="000B26EA" w:rsidP="000B26EA">
      <w:pPr>
        <w:shd w:val="clear" w:color="auto" w:fill="FFFFFF"/>
        <w:spacing w:after="225"/>
        <w:ind w:firstLine="708"/>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На массовом мероприятии много опасностей, например: давка, противоборство с правоохранительными органами, и т.д.</w:t>
      </w:r>
    </w:p>
    <w:p w:rsidR="000B26EA" w:rsidRPr="006605E5" w:rsidRDefault="000B26EA" w:rsidP="000B26EA">
      <w:pPr>
        <w:shd w:val="clear" w:color="auto" w:fill="FCFCFC"/>
        <w:ind w:firstLine="708"/>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Если в ходе митинга будет причинен вред гражданам, либо имуществу, организатора могут привлечь к ответственности по части 4 статьи 20.2 КоАП РФ.</w:t>
      </w:r>
    </w:p>
    <w:p w:rsidR="000B26EA" w:rsidRPr="006605E5" w:rsidRDefault="000B26EA" w:rsidP="000B26EA">
      <w:pPr>
        <w:shd w:val="clear" w:color="auto" w:fill="FFFFFF"/>
        <w:spacing w:after="225"/>
        <w:ind w:firstLine="708"/>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Меры наказания достаточно суровые. Граждан могут обязать платить штраф до 300 тысяч рублей, посадить под арест на 20 суток, или заставить выполнять обязательные работы, срок которых может достигать 200 часов. Для юр. лиц предусмотрен лишь штраф, размер которого может доходить до миллиона рублей.</w:t>
      </w:r>
    </w:p>
    <w:p w:rsidR="000B26EA" w:rsidRPr="006605E5" w:rsidRDefault="000B26EA" w:rsidP="000B26EA">
      <w:pPr>
        <w:shd w:val="clear" w:color="auto" w:fill="FFFFFF"/>
        <w:spacing w:after="0"/>
        <w:jc w:val="both"/>
        <w:textAlignment w:val="baseline"/>
        <w:outlineLvl w:val="2"/>
        <w:rPr>
          <w:rFonts w:ascii="Times New Roman" w:eastAsia="Times New Roman" w:hAnsi="Times New Roman" w:cs="Times New Roman"/>
          <w:b/>
          <w:bCs/>
          <w:sz w:val="24"/>
          <w:szCs w:val="24"/>
          <w:lang w:eastAsia="ru-RU"/>
        </w:rPr>
      </w:pPr>
      <w:r w:rsidRPr="006605E5">
        <w:rPr>
          <w:rFonts w:ascii="Times New Roman" w:eastAsia="Times New Roman" w:hAnsi="Times New Roman" w:cs="Times New Roman"/>
          <w:b/>
          <w:bCs/>
          <w:sz w:val="24"/>
          <w:szCs w:val="24"/>
          <w:lang w:eastAsia="ru-RU"/>
        </w:rPr>
        <w:t>Ответственность за повторное допущение нарушений при организации нового митинга</w:t>
      </w:r>
    </w:p>
    <w:p w:rsidR="000B26EA" w:rsidRPr="006605E5" w:rsidRDefault="000B26EA" w:rsidP="000B26EA">
      <w:pPr>
        <w:shd w:val="clear" w:color="auto" w:fill="FFFFFF"/>
        <w:spacing w:after="225"/>
        <w:ind w:firstLine="708"/>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 xml:space="preserve">Если организатор ранее уже привлекался к ответственности по любой части статьи 20.2 КоАП РФ и допускает нарушения вновь, его ожидает ответственность по части 8 данной статьи. </w:t>
      </w:r>
      <w:proofErr w:type="gramStart"/>
      <w:r w:rsidRPr="006605E5">
        <w:rPr>
          <w:rFonts w:ascii="Times New Roman" w:eastAsia="Times New Roman" w:hAnsi="Times New Roman" w:cs="Times New Roman"/>
          <w:sz w:val="24"/>
          <w:szCs w:val="24"/>
          <w:lang w:eastAsia="ru-RU"/>
        </w:rPr>
        <w:t>Меры наказания почти аналогичны указанным выше (для части 4 статьи), однако максимальный срок ареста на треть дольше – до тридцати суток.</w:t>
      </w:r>
      <w:proofErr w:type="gramEnd"/>
    </w:p>
    <w:p w:rsidR="000B26EA" w:rsidRPr="006605E5" w:rsidRDefault="000B26EA" w:rsidP="000B26EA">
      <w:pPr>
        <w:shd w:val="clear" w:color="auto" w:fill="FFFFFF"/>
        <w:spacing w:after="0"/>
        <w:jc w:val="both"/>
        <w:textAlignment w:val="baseline"/>
        <w:outlineLvl w:val="1"/>
        <w:rPr>
          <w:rFonts w:ascii="Times New Roman" w:eastAsia="Times New Roman" w:hAnsi="Times New Roman" w:cs="Times New Roman"/>
          <w:b/>
          <w:bCs/>
          <w:sz w:val="24"/>
          <w:szCs w:val="24"/>
          <w:lang w:eastAsia="ru-RU"/>
        </w:rPr>
      </w:pPr>
      <w:r w:rsidRPr="006605E5">
        <w:rPr>
          <w:rFonts w:ascii="Times New Roman" w:eastAsia="Times New Roman" w:hAnsi="Times New Roman" w:cs="Times New Roman"/>
          <w:b/>
          <w:bCs/>
          <w:sz w:val="24"/>
          <w:szCs w:val="24"/>
          <w:lang w:eastAsia="ru-RU"/>
        </w:rPr>
        <w:t>Ответственность за участие в несанкционированном митинге. Наказание в виде штрафа и иные последствия</w:t>
      </w:r>
    </w:p>
    <w:p w:rsidR="000B26EA" w:rsidRPr="006605E5" w:rsidRDefault="000B26EA" w:rsidP="000B26EA">
      <w:pPr>
        <w:shd w:val="clear" w:color="auto" w:fill="FFFFFF"/>
        <w:spacing w:after="225"/>
        <w:ind w:firstLine="708"/>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Не только организаторов могут наказать за нарушения, связанные с организацией и проведением массовых мероприятий. Участники митингов также могут быть подвергнуты административным мерам наказания при наличии на то оснований.</w:t>
      </w:r>
    </w:p>
    <w:p w:rsidR="000B26EA" w:rsidRPr="006605E5" w:rsidRDefault="000B26EA" w:rsidP="000B26EA">
      <w:pPr>
        <w:shd w:val="clear" w:color="auto" w:fill="FFFFFF"/>
        <w:spacing w:after="225"/>
        <w:ind w:firstLine="708"/>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 xml:space="preserve">Частью 5 статьи 20.2 КоАП РФ предусмотрена ответственность за участие в митинге с нарушением установленного ФЗ № 54 порядка. В частности, участники массового мероприятия не вправе носить маски, находиться в состоянии опьянения, приносить оружие, алкоголь, </w:t>
      </w:r>
      <w:proofErr w:type="spellStart"/>
      <w:r w:rsidRPr="006605E5">
        <w:rPr>
          <w:rFonts w:ascii="Times New Roman" w:eastAsia="Times New Roman" w:hAnsi="Times New Roman" w:cs="Times New Roman"/>
          <w:sz w:val="24"/>
          <w:szCs w:val="24"/>
          <w:lang w:eastAsia="ru-RU"/>
        </w:rPr>
        <w:t>фаеры</w:t>
      </w:r>
      <w:proofErr w:type="spellEnd"/>
      <w:r w:rsidRPr="006605E5">
        <w:rPr>
          <w:rFonts w:ascii="Times New Roman" w:eastAsia="Times New Roman" w:hAnsi="Times New Roman" w:cs="Times New Roman"/>
          <w:sz w:val="24"/>
          <w:szCs w:val="24"/>
          <w:lang w:eastAsia="ru-RU"/>
        </w:rPr>
        <w:t xml:space="preserve">, и т.д. Если правила участия в массовом мероприятии нарушены, </w:t>
      </w:r>
      <w:proofErr w:type="gramStart"/>
      <w:r w:rsidRPr="006605E5">
        <w:rPr>
          <w:rFonts w:ascii="Times New Roman" w:eastAsia="Times New Roman" w:hAnsi="Times New Roman" w:cs="Times New Roman"/>
          <w:sz w:val="24"/>
          <w:szCs w:val="24"/>
          <w:lang w:eastAsia="ru-RU"/>
        </w:rPr>
        <w:t>возможно</w:t>
      </w:r>
      <w:proofErr w:type="gramEnd"/>
      <w:r w:rsidRPr="006605E5">
        <w:rPr>
          <w:rFonts w:ascii="Times New Roman" w:eastAsia="Times New Roman" w:hAnsi="Times New Roman" w:cs="Times New Roman"/>
          <w:sz w:val="24"/>
          <w:szCs w:val="24"/>
          <w:lang w:eastAsia="ru-RU"/>
        </w:rPr>
        <w:t xml:space="preserve"> наложение штрафа до 20 тысяч рублей, либо назначение наказания в виде обязательных работ (до 40 часов).</w:t>
      </w:r>
    </w:p>
    <w:p w:rsidR="000B26EA" w:rsidRPr="006605E5" w:rsidRDefault="000B26EA" w:rsidP="000B26EA">
      <w:pPr>
        <w:shd w:val="clear" w:color="auto" w:fill="FFFFFF"/>
        <w:spacing w:after="225"/>
        <w:ind w:firstLine="708"/>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 xml:space="preserve">Кроме того, участники массовых мероприятий могут понести более суровую ответственность, если в результате нарушения правил проведения митинга имуществу или </w:t>
      </w:r>
      <w:r w:rsidRPr="006605E5">
        <w:rPr>
          <w:rFonts w:ascii="Times New Roman" w:eastAsia="Times New Roman" w:hAnsi="Times New Roman" w:cs="Times New Roman"/>
          <w:sz w:val="24"/>
          <w:szCs w:val="24"/>
          <w:lang w:eastAsia="ru-RU"/>
        </w:rPr>
        <w:lastRenderedPageBreak/>
        <w:t>здоровью граждан будет причинен вред. В этом случае меры наказания куда серьезнее. Размер штрафа может достигать 300 тысяч рублей, а срок обязательных работ – 200 часов. Кроме того, участника могут арестовать на 15 суток.</w:t>
      </w:r>
    </w:p>
    <w:p w:rsidR="000B26EA" w:rsidRPr="006605E5" w:rsidRDefault="000B26EA" w:rsidP="00CF53F2">
      <w:pPr>
        <w:shd w:val="clear" w:color="auto" w:fill="FFFFFF"/>
        <w:spacing w:after="0"/>
        <w:jc w:val="center"/>
        <w:textAlignment w:val="baseline"/>
        <w:outlineLvl w:val="1"/>
        <w:rPr>
          <w:rFonts w:ascii="Times New Roman" w:eastAsia="Times New Roman" w:hAnsi="Times New Roman" w:cs="Times New Roman"/>
          <w:b/>
          <w:bCs/>
          <w:sz w:val="24"/>
          <w:szCs w:val="24"/>
          <w:lang w:eastAsia="ru-RU"/>
        </w:rPr>
      </w:pPr>
      <w:r w:rsidRPr="006605E5">
        <w:rPr>
          <w:rFonts w:ascii="Times New Roman" w:eastAsia="Times New Roman" w:hAnsi="Times New Roman" w:cs="Times New Roman"/>
          <w:b/>
          <w:bCs/>
          <w:sz w:val="24"/>
          <w:szCs w:val="24"/>
          <w:lang w:eastAsia="ru-RU"/>
        </w:rPr>
        <w:t>Уголовная ответственность по статье 212.1 УК РФ: наказание за неоднократные административные нарушения</w:t>
      </w:r>
    </w:p>
    <w:p w:rsidR="000B26EA" w:rsidRPr="006605E5" w:rsidRDefault="000B26EA" w:rsidP="000B26EA">
      <w:pPr>
        <w:shd w:val="clear" w:color="auto" w:fill="FCFCFC"/>
        <w:ind w:firstLine="708"/>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Уголовная ответственность закреплена только для организаторов митинга. Участникам опасаться уголовного преследования не стоит (если в их действиях нет состава других преступлений).</w:t>
      </w:r>
    </w:p>
    <w:p w:rsidR="000B26EA" w:rsidRPr="006605E5" w:rsidRDefault="000B26EA" w:rsidP="000B26EA">
      <w:pPr>
        <w:shd w:val="clear" w:color="auto" w:fill="FFFFFF"/>
        <w:spacing w:after="225"/>
        <w:ind w:firstLine="708"/>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Основанием для применения мер уголовной ответственности является неоднократное нарушение порядка организации или проведения мероприятия. При этом, из примечания к статье 212.1 УК РФ следует, что организатор понесет уголовную ответственность только в том случае, если ранее он более двух раз привлекался к административной ответственности по ст. 20.2 КоАП РФ (в течение предшествующих 180 суток).</w:t>
      </w:r>
    </w:p>
    <w:p w:rsidR="000B26EA" w:rsidRPr="006605E5" w:rsidRDefault="000B26EA" w:rsidP="000B26EA">
      <w:pPr>
        <w:shd w:val="clear" w:color="auto" w:fill="FFFFFF"/>
        <w:spacing w:after="225"/>
        <w:ind w:firstLine="708"/>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Меры ответственности суровые. Возможно наложение штрафа до 1 миллиона рублей. Кроме того, штраф может быть наложен в размере заработка осужденного за период от 2 до 3 лет. Также предусмотрено наказание в виде лишения свободы (до 5 лет), либо привлечение к обязательным работам до 480 часов.</w:t>
      </w:r>
    </w:p>
    <w:p w:rsidR="000B26EA" w:rsidRPr="006605E5" w:rsidRDefault="000B26EA" w:rsidP="000B26EA">
      <w:pPr>
        <w:shd w:val="clear" w:color="auto" w:fill="FFFFFF"/>
        <w:spacing w:after="225"/>
        <w:ind w:firstLine="708"/>
        <w:jc w:val="both"/>
        <w:textAlignment w:val="baseline"/>
        <w:rPr>
          <w:rFonts w:ascii="Times New Roman" w:eastAsia="Times New Roman" w:hAnsi="Times New Roman" w:cs="Times New Roman"/>
          <w:sz w:val="24"/>
          <w:szCs w:val="24"/>
          <w:lang w:eastAsia="ru-RU"/>
        </w:rPr>
      </w:pPr>
      <w:r w:rsidRPr="006605E5">
        <w:rPr>
          <w:rFonts w:ascii="Times New Roman" w:eastAsia="Times New Roman" w:hAnsi="Times New Roman" w:cs="Times New Roman"/>
          <w:sz w:val="24"/>
          <w:szCs w:val="24"/>
          <w:lang w:eastAsia="ru-RU"/>
        </w:rPr>
        <w:t>Таким образом, проведение несанкционированных митингов и участие в них влечет возможность привлечения к административной ответственности. Для организаторов мероприятий также предусмотрена возможность уголовного наказания.</w:t>
      </w:r>
    </w:p>
    <w:p w:rsidR="006605E5" w:rsidRPr="006605E5" w:rsidRDefault="000B26EA" w:rsidP="000B26EA">
      <w:pPr>
        <w:shd w:val="clear" w:color="auto" w:fill="FFFFFF"/>
        <w:spacing w:after="225"/>
        <w:ind w:firstLine="708"/>
        <w:jc w:val="both"/>
        <w:textAlignment w:val="baseline"/>
        <w:rPr>
          <w:rFonts w:ascii="Times New Roman" w:eastAsia="Times New Roman" w:hAnsi="Times New Roman" w:cs="Times New Roman"/>
          <w:b/>
          <w:i/>
          <w:color w:val="002060"/>
          <w:sz w:val="24"/>
          <w:szCs w:val="24"/>
          <w:lang w:eastAsia="ru-RU"/>
        </w:rPr>
      </w:pPr>
      <w:r w:rsidRPr="006605E5">
        <w:rPr>
          <w:rFonts w:ascii="Times New Roman" w:eastAsia="Times New Roman" w:hAnsi="Times New Roman" w:cs="Times New Roman"/>
          <w:b/>
          <w:i/>
          <w:color w:val="002060"/>
          <w:sz w:val="24"/>
          <w:szCs w:val="24"/>
          <w:lang w:eastAsia="ru-RU"/>
        </w:rPr>
        <w:t>Дорогие студенты, мы с вами очень подробно рассмотрели вопрос отве</w:t>
      </w:r>
      <w:r w:rsidR="006605E5" w:rsidRPr="006605E5">
        <w:rPr>
          <w:rFonts w:ascii="Times New Roman" w:eastAsia="Times New Roman" w:hAnsi="Times New Roman" w:cs="Times New Roman"/>
          <w:b/>
          <w:i/>
          <w:color w:val="002060"/>
          <w:sz w:val="24"/>
          <w:szCs w:val="24"/>
          <w:lang w:eastAsia="ru-RU"/>
        </w:rPr>
        <w:t>тственности за нарушение закона.</w:t>
      </w:r>
      <w:r w:rsidRPr="006605E5">
        <w:rPr>
          <w:rFonts w:ascii="Times New Roman" w:eastAsia="Times New Roman" w:hAnsi="Times New Roman" w:cs="Times New Roman"/>
          <w:b/>
          <w:i/>
          <w:color w:val="002060"/>
          <w:sz w:val="24"/>
          <w:szCs w:val="24"/>
          <w:lang w:eastAsia="ru-RU"/>
        </w:rPr>
        <w:t xml:space="preserve"> </w:t>
      </w:r>
      <w:r w:rsidR="006605E5" w:rsidRPr="006605E5">
        <w:rPr>
          <w:rFonts w:ascii="Times New Roman" w:eastAsia="Times New Roman" w:hAnsi="Times New Roman" w:cs="Times New Roman"/>
          <w:b/>
          <w:i/>
          <w:color w:val="002060"/>
          <w:sz w:val="24"/>
          <w:szCs w:val="24"/>
          <w:lang w:eastAsia="ru-RU"/>
        </w:rPr>
        <w:tab/>
      </w:r>
      <w:r w:rsidR="006605E5" w:rsidRPr="006605E5">
        <w:rPr>
          <w:rFonts w:ascii="Times New Roman" w:eastAsia="Times New Roman" w:hAnsi="Times New Roman" w:cs="Times New Roman"/>
          <w:b/>
          <w:i/>
          <w:color w:val="002060"/>
          <w:sz w:val="24"/>
          <w:szCs w:val="24"/>
          <w:lang w:eastAsia="ru-RU"/>
        </w:rPr>
        <w:tab/>
      </w:r>
      <w:r w:rsidR="006605E5" w:rsidRPr="006605E5">
        <w:rPr>
          <w:rFonts w:ascii="Times New Roman" w:eastAsia="Times New Roman" w:hAnsi="Times New Roman" w:cs="Times New Roman"/>
          <w:b/>
          <w:i/>
          <w:color w:val="002060"/>
          <w:sz w:val="24"/>
          <w:szCs w:val="24"/>
          <w:lang w:eastAsia="ru-RU"/>
        </w:rPr>
        <w:tab/>
      </w:r>
      <w:r w:rsidR="006605E5" w:rsidRPr="006605E5">
        <w:rPr>
          <w:rFonts w:ascii="Times New Roman" w:eastAsia="Times New Roman" w:hAnsi="Times New Roman" w:cs="Times New Roman"/>
          <w:b/>
          <w:i/>
          <w:color w:val="002060"/>
          <w:sz w:val="24"/>
          <w:szCs w:val="24"/>
          <w:lang w:eastAsia="ru-RU"/>
        </w:rPr>
        <w:tab/>
      </w:r>
      <w:r w:rsidR="006605E5" w:rsidRPr="006605E5">
        <w:rPr>
          <w:rFonts w:ascii="Times New Roman" w:eastAsia="Times New Roman" w:hAnsi="Times New Roman" w:cs="Times New Roman"/>
          <w:b/>
          <w:i/>
          <w:color w:val="002060"/>
          <w:sz w:val="24"/>
          <w:szCs w:val="24"/>
          <w:lang w:eastAsia="ru-RU"/>
        </w:rPr>
        <w:tab/>
      </w:r>
      <w:bookmarkStart w:id="0" w:name="_GoBack"/>
      <w:bookmarkEnd w:id="0"/>
      <w:r w:rsidR="006605E5">
        <w:rPr>
          <w:rFonts w:ascii="Times New Roman" w:eastAsia="Times New Roman" w:hAnsi="Times New Roman" w:cs="Times New Roman"/>
          <w:b/>
          <w:i/>
          <w:color w:val="002060"/>
          <w:sz w:val="24"/>
          <w:szCs w:val="24"/>
          <w:lang w:eastAsia="ru-RU"/>
        </w:rPr>
        <w:tab/>
      </w:r>
      <w:r w:rsidRPr="006605E5">
        <w:rPr>
          <w:rFonts w:ascii="Times New Roman" w:eastAsia="Times New Roman" w:hAnsi="Times New Roman" w:cs="Times New Roman"/>
          <w:b/>
          <w:i/>
          <w:color w:val="002060"/>
          <w:sz w:val="24"/>
          <w:szCs w:val="24"/>
          <w:lang w:eastAsia="ru-RU"/>
        </w:rPr>
        <w:t xml:space="preserve">Хочется надеяться, что вы являетесь законопослушными гражданами, а </w:t>
      </w:r>
      <w:r w:rsidR="006605E5" w:rsidRPr="006605E5">
        <w:rPr>
          <w:rFonts w:ascii="Times New Roman" w:eastAsia="Times New Roman" w:hAnsi="Times New Roman" w:cs="Times New Roman"/>
          <w:b/>
          <w:i/>
          <w:color w:val="002060"/>
          <w:sz w:val="24"/>
          <w:szCs w:val="24"/>
          <w:lang w:eastAsia="ru-RU"/>
        </w:rPr>
        <w:t xml:space="preserve">данная информация </w:t>
      </w:r>
      <w:r w:rsidRPr="006605E5">
        <w:rPr>
          <w:rFonts w:ascii="Times New Roman" w:eastAsia="Times New Roman" w:hAnsi="Times New Roman" w:cs="Times New Roman"/>
          <w:b/>
          <w:i/>
          <w:color w:val="002060"/>
          <w:sz w:val="24"/>
          <w:szCs w:val="24"/>
          <w:lang w:eastAsia="ru-RU"/>
        </w:rPr>
        <w:t xml:space="preserve">позволил вам стать </w:t>
      </w:r>
      <w:proofErr w:type="gramStart"/>
      <w:r w:rsidRPr="006605E5">
        <w:rPr>
          <w:rFonts w:ascii="Times New Roman" w:eastAsia="Times New Roman" w:hAnsi="Times New Roman" w:cs="Times New Roman"/>
          <w:b/>
          <w:i/>
          <w:color w:val="002060"/>
          <w:sz w:val="24"/>
          <w:szCs w:val="24"/>
          <w:lang w:eastAsia="ru-RU"/>
        </w:rPr>
        <w:t>более сведущими</w:t>
      </w:r>
      <w:proofErr w:type="gramEnd"/>
      <w:r w:rsidRPr="006605E5">
        <w:rPr>
          <w:rFonts w:ascii="Times New Roman" w:eastAsia="Times New Roman" w:hAnsi="Times New Roman" w:cs="Times New Roman"/>
          <w:b/>
          <w:i/>
          <w:color w:val="002060"/>
          <w:sz w:val="24"/>
          <w:szCs w:val="24"/>
          <w:lang w:eastAsia="ru-RU"/>
        </w:rPr>
        <w:t xml:space="preserve"> в вопросах участия в публичных мероприятиях. Вы предупреждены о наказании, которое грозит нарушителям закона. </w:t>
      </w:r>
    </w:p>
    <w:p w:rsidR="000B26EA" w:rsidRPr="006605E5" w:rsidRDefault="000B26EA" w:rsidP="000B26EA">
      <w:pPr>
        <w:shd w:val="clear" w:color="auto" w:fill="FFFFFF"/>
        <w:spacing w:after="225"/>
        <w:ind w:firstLine="708"/>
        <w:jc w:val="both"/>
        <w:textAlignment w:val="baseline"/>
        <w:rPr>
          <w:rFonts w:ascii="Times New Roman" w:eastAsia="Times New Roman" w:hAnsi="Times New Roman" w:cs="Times New Roman"/>
          <w:b/>
          <w:i/>
          <w:color w:val="002060"/>
          <w:sz w:val="24"/>
          <w:szCs w:val="24"/>
          <w:lang w:eastAsia="ru-RU"/>
        </w:rPr>
      </w:pPr>
      <w:r w:rsidRPr="006605E5">
        <w:rPr>
          <w:rFonts w:ascii="Times New Roman" w:eastAsia="Times New Roman" w:hAnsi="Times New Roman" w:cs="Times New Roman"/>
          <w:b/>
          <w:i/>
          <w:color w:val="002060"/>
          <w:sz w:val="24"/>
          <w:szCs w:val="24"/>
          <w:lang w:eastAsia="ru-RU"/>
        </w:rPr>
        <w:t>Соблюдайте законы!</w:t>
      </w:r>
    </w:p>
    <w:p w:rsidR="000B26EA" w:rsidRPr="006605E5" w:rsidRDefault="000B26EA" w:rsidP="00C8244F">
      <w:pPr>
        <w:rPr>
          <w:rFonts w:ascii="Times New Roman" w:hAnsi="Times New Roman" w:cs="Times New Roman"/>
          <w:sz w:val="24"/>
          <w:szCs w:val="24"/>
        </w:rPr>
      </w:pPr>
    </w:p>
    <w:sectPr w:rsidR="000B26EA" w:rsidRPr="006605E5" w:rsidSect="00CF53F2">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clip_image001"/>
      </v:shape>
    </w:pict>
  </w:numPicBullet>
  <w:abstractNum w:abstractNumId="0">
    <w:nsid w:val="11A75DFC"/>
    <w:multiLevelType w:val="hybridMultilevel"/>
    <w:tmpl w:val="C3FE9D8A"/>
    <w:lvl w:ilvl="0" w:tplc="04190007">
      <w:start w:val="1"/>
      <w:numFmt w:val="bullet"/>
      <w:lvlText w:val=""/>
      <w:lvlPicBulletId w:val="0"/>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8077355"/>
    <w:multiLevelType w:val="hybridMultilevel"/>
    <w:tmpl w:val="9B987AFC"/>
    <w:lvl w:ilvl="0" w:tplc="BA5E517C">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1C19E6"/>
    <w:multiLevelType w:val="multilevel"/>
    <w:tmpl w:val="2A821752"/>
    <w:lvl w:ilvl="0">
      <w:start w:val="1"/>
      <w:numFmt w:val="decimal"/>
      <w:lvlText w:val="%1."/>
      <w:lvlJc w:val="left"/>
      <w:pPr>
        <w:ind w:left="1068" w:hanging="360"/>
      </w:pPr>
      <w:rPr>
        <w:b/>
        <w:i/>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48F34585"/>
    <w:multiLevelType w:val="hybridMultilevel"/>
    <w:tmpl w:val="3FBC886E"/>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928476A"/>
    <w:multiLevelType w:val="hybridMultilevel"/>
    <w:tmpl w:val="CA1C20B6"/>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A531869"/>
    <w:multiLevelType w:val="multilevel"/>
    <w:tmpl w:val="388815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7E"/>
    <w:rsid w:val="000B26EA"/>
    <w:rsid w:val="001D457E"/>
    <w:rsid w:val="006605E5"/>
    <w:rsid w:val="008B55A4"/>
    <w:rsid w:val="009F5E2C"/>
    <w:rsid w:val="00C8244F"/>
    <w:rsid w:val="00C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24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C8244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44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C8244F"/>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C824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44F"/>
    <w:rPr>
      <w:rFonts w:ascii="Tahoma" w:hAnsi="Tahoma" w:cs="Tahoma"/>
      <w:sz w:val="16"/>
      <w:szCs w:val="16"/>
    </w:rPr>
  </w:style>
  <w:style w:type="paragraph" w:styleId="a5">
    <w:name w:val="Normal (Web)"/>
    <w:basedOn w:val="a"/>
    <w:uiPriority w:val="99"/>
    <w:unhideWhenUsed/>
    <w:rsid w:val="000B2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B26EA"/>
    <w:pPr>
      <w:ind w:left="720"/>
      <w:contextualSpacing/>
    </w:pPr>
  </w:style>
  <w:style w:type="table" w:styleId="a7">
    <w:name w:val="Table Grid"/>
    <w:basedOn w:val="a1"/>
    <w:uiPriority w:val="59"/>
    <w:rsid w:val="000B26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0B26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24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C8244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44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C8244F"/>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C824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44F"/>
    <w:rPr>
      <w:rFonts w:ascii="Tahoma" w:hAnsi="Tahoma" w:cs="Tahoma"/>
      <w:sz w:val="16"/>
      <w:szCs w:val="16"/>
    </w:rPr>
  </w:style>
  <w:style w:type="paragraph" w:styleId="a5">
    <w:name w:val="Normal (Web)"/>
    <w:basedOn w:val="a"/>
    <w:uiPriority w:val="99"/>
    <w:unhideWhenUsed/>
    <w:rsid w:val="000B2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B26EA"/>
    <w:pPr>
      <w:ind w:left="720"/>
      <w:contextualSpacing/>
    </w:pPr>
  </w:style>
  <w:style w:type="table" w:styleId="a7">
    <w:name w:val="Table Grid"/>
    <w:basedOn w:val="a1"/>
    <w:uiPriority w:val="59"/>
    <w:rsid w:val="000B26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0B2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68635">
      <w:bodyDiv w:val="1"/>
      <w:marLeft w:val="0"/>
      <w:marRight w:val="0"/>
      <w:marTop w:val="0"/>
      <w:marBottom w:val="0"/>
      <w:divBdr>
        <w:top w:val="none" w:sz="0" w:space="0" w:color="auto"/>
        <w:left w:val="none" w:sz="0" w:space="0" w:color="auto"/>
        <w:bottom w:val="none" w:sz="0" w:space="0" w:color="auto"/>
        <w:right w:val="none" w:sz="0" w:space="0" w:color="auto"/>
      </w:divBdr>
    </w:div>
    <w:div w:id="1637637529">
      <w:bodyDiv w:val="1"/>
      <w:marLeft w:val="0"/>
      <w:marRight w:val="0"/>
      <w:marTop w:val="0"/>
      <w:marBottom w:val="0"/>
      <w:divBdr>
        <w:top w:val="none" w:sz="0" w:space="0" w:color="auto"/>
        <w:left w:val="none" w:sz="0" w:space="0" w:color="auto"/>
        <w:bottom w:val="none" w:sz="0" w:space="0" w:color="auto"/>
        <w:right w:val="none" w:sz="0" w:space="0" w:color="auto"/>
      </w:divBdr>
      <w:divsChild>
        <w:div w:id="1105425941">
          <w:marLeft w:val="0"/>
          <w:marRight w:val="0"/>
          <w:marTop w:val="0"/>
          <w:marBottom w:val="300"/>
          <w:divBdr>
            <w:top w:val="none" w:sz="0" w:space="0" w:color="auto"/>
            <w:left w:val="none" w:sz="0" w:space="0" w:color="auto"/>
            <w:bottom w:val="none" w:sz="0" w:space="0" w:color="auto"/>
            <w:right w:val="none" w:sz="0" w:space="0" w:color="auto"/>
          </w:divBdr>
        </w:div>
        <w:div w:id="938218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spoliteh.ru/uploads/posts/2018-01/1516975986_adb58c1a2e9e480fadefc66e341c07dc.jpg"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zakoved.ru/pravonarusheniya/nesanktsionirovannyj-miting.html"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2951</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2020-06-15T09:32:00Z</dcterms:created>
  <dcterms:modified xsi:type="dcterms:W3CDTF">2020-06-15T10:25:00Z</dcterms:modified>
</cp:coreProperties>
</file>